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28"/>
        <w:gridCol w:w="6480"/>
      </w:tblGrid>
      <w:tr w:rsidR="00DB735C" w:rsidTr="00DB735C">
        <w:tc>
          <w:tcPr>
            <w:tcW w:w="3528" w:type="dxa"/>
          </w:tcPr>
          <w:p w:rsidR="00DB735C" w:rsidRDefault="00DB735C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Администрация города Югорска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480" w:type="dxa"/>
          </w:tcPr>
          <w:p w:rsidR="00DB735C" w:rsidRDefault="00DB735C">
            <w:pPr>
              <w:snapToGrid w:val="0"/>
              <w:jc w:val="right"/>
            </w:pPr>
            <w:r>
              <w:t>УТВЕРЖДАЮ</w:t>
            </w:r>
          </w:p>
          <w:p w:rsidR="00DB735C" w:rsidRDefault="00DB735C" w:rsidP="00F37223">
            <w:pPr>
              <w:jc w:val="right"/>
            </w:pPr>
            <w:r>
              <w:t xml:space="preserve">Глава города Югорска  </w:t>
            </w:r>
          </w:p>
          <w:p w:rsidR="00DB735C" w:rsidRDefault="00DB735C">
            <w:pPr>
              <w:jc w:val="right"/>
              <w:rPr>
                <w:vertAlign w:val="superscript"/>
              </w:rPr>
            </w:pPr>
          </w:p>
          <w:p w:rsidR="00DB735C" w:rsidRDefault="00DB735C">
            <w:pPr>
              <w:jc w:val="right"/>
            </w:pPr>
            <w:r>
              <w:rPr>
                <w:u w:val="single"/>
              </w:rPr>
              <w:t xml:space="preserve">                  </w:t>
            </w:r>
            <w:r w:rsidR="00F37223">
              <w:rPr>
                <w:u w:val="single"/>
              </w:rPr>
              <w:t>Р.З. Салахов</w:t>
            </w:r>
            <w:r>
              <w:t xml:space="preserve"> </w:t>
            </w:r>
          </w:p>
          <w:p w:rsidR="00DB735C" w:rsidRDefault="00DB735C">
            <w:pPr>
              <w:jc w:val="right"/>
            </w:pPr>
          </w:p>
          <w:p w:rsidR="00DB735C" w:rsidRDefault="00DB735C">
            <w:pPr>
              <w:jc w:val="right"/>
            </w:pPr>
            <w:r>
              <w:t>''____'' _____</w:t>
            </w:r>
            <w:r>
              <w:rPr>
                <w:u w:val="single"/>
              </w:rPr>
              <w:t>201</w:t>
            </w:r>
            <w:r w:rsidR="00F37223">
              <w:rPr>
                <w:u w:val="single"/>
              </w:rPr>
              <w:t>7</w:t>
            </w:r>
            <w:r>
              <w:rPr>
                <w:u w:val="single"/>
              </w:rPr>
              <w:t xml:space="preserve"> года</w:t>
            </w:r>
            <w:r>
              <w:t xml:space="preserve"> </w:t>
            </w:r>
          </w:p>
          <w:p w:rsidR="00DB735C" w:rsidRDefault="00DB735C">
            <w:pPr>
              <w:jc w:val="center"/>
              <w:rPr>
                <w:vertAlign w:val="superscript"/>
              </w:rPr>
            </w:pPr>
          </w:p>
        </w:tc>
      </w:tr>
    </w:tbl>
    <w:p w:rsidR="00DB735C" w:rsidRDefault="00DB735C" w:rsidP="00AD7231">
      <w:pPr>
        <w:rPr>
          <w:b/>
        </w:rPr>
      </w:pPr>
    </w:p>
    <w:p w:rsidR="00DB735C" w:rsidRDefault="00DB735C" w:rsidP="00DB735C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DB735C" w:rsidRDefault="008236F9" w:rsidP="00DB735C">
      <w:pPr>
        <w:jc w:val="center"/>
        <w:rPr>
          <w:b/>
        </w:rPr>
      </w:pPr>
      <w:r>
        <w:rPr>
          <w:b/>
        </w:rPr>
        <w:t>ведуще</w:t>
      </w:r>
      <w:r w:rsidR="00DB735C">
        <w:rPr>
          <w:b/>
        </w:rPr>
        <w:t xml:space="preserve">го специалиста отдела </w:t>
      </w:r>
      <w:r w:rsidR="00585977">
        <w:rPr>
          <w:b/>
        </w:rPr>
        <w:t>опеки и попечительства</w:t>
      </w:r>
    </w:p>
    <w:p w:rsidR="00DB735C" w:rsidRDefault="00DB735C" w:rsidP="00DB735C">
      <w:pPr>
        <w:jc w:val="center"/>
        <w:rPr>
          <w:b/>
        </w:rPr>
      </w:pPr>
      <w:r>
        <w:rPr>
          <w:b/>
        </w:rPr>
        <w:t>администрации города Югорска</w:t>
      </w:r>
    </w:p>
    <w:p w:rsidR="00DB735C" w:rsidRDefault="00DB735C" w:rsidP="00DB735C"/>
    <w:p w:rsidR="00DB735C" w:rsidRDefault="00DB735C" w:rsidP="00CD1EEE">
      <w:pPr>
        <w:pStyle w:val="2"/>
        <w:numPr>
          <w:ilvl w:val="0"/>
          <w:numId w:val="0"/>
        </w:numPr>
        <w:jc w:val="center"/>
      </w:pPr>
      <w:r>
        <w:rPr>
          <w:lang w:val="en-US"/>
        </w:rPr>
        <w:t>I</w:t>
      </w:r>
      <w:r>
        <w:t>. Общие положения</w:t>
      </w:r>
    </w:p>
    <w:p w:rsidR="00DB735C" w:rsidRDefault="00DB735C" w:rsidP="00DB735C">
      <w:pPr>
        <w:ind w:firstLine="708"/>
        <w:jc w:val="both"/>
      </w:pPr>
      <w:r>
        <w:t>1.1. Должность</w:t>
      </w:r>
      <w:r>
        <w:rPr>
          <w:b/>
        </w:rPr>
        <w:t xml:space="preserve"> </w:t>
      </w:r>
      <w:r w:rsidR="008236F9">
        <w:t>ведущего</w:t>
      </w:r>
      <w:r w:rsidR="00585977">
        <w:t xml:space="preserve"> специалиста отдела опеки и попечительства </w:t>
      </w:r>
      <w:r w:rsidR="00ED193F">
        <w:t>администрации города Югорска</w:t>
      </w:r>
      <w:r w:rsidR="008236F9">
        <w:t xml:space="preserve"> (далее </w:t>
      </w:r>
      <w:r w:rsidR="00ED193F">
        <w:t xml:space="preserve">- </w:t>
      </w:r>
      <w:r w:rsidR="008236F9">
        <w:t>ведущий</w:t>
      </w:r>
      <w:r>
        <w:t xml:space="preserve"> специалист</w:t>
      </w:r>
      <w:r w:rsidR="002829BD">
        <w:t xml:space="preserve"> отдела</w:t>
      </w:r>
      <w:r>
        <w:t xml:space="preserve">) </w:t>
      </w:r>
      <w:r w:rsidR="00ED193F">
        <w:t>отно</w:t>
      </w:r>
      <w:r>
        <w:t>с</w:t>
      </w:r>
      <w:r w:rsidR="00ED193F">
        <w:t>ится</w:t>
      </w:r>
      <w:r>
        <w:t xml:space="preserve"> к старшей группе должностей муниципальной службы, учреждаем</w:t>
      </w:r>
      <w:r w:rsidR="00ED193F">
        <w:t>ых</w:t>
      </w:r>
      <w:r>
        <w:t xml:space="preserve"> для выполнения функций «специалист».</w:t>
      </w:r>
    </w:p>
    <w:p w:rsidR="00DB735C" w:rsidRDefault="00ED193F" w:rsidP="00600D12">
      <w:pPr>
        <w:pStyle w:val="a3"/>
        <w:ind w:firstLine="708"/>
      </w:pPr>
      <w:r>
        <w:t xml:space="preserve">1.2. </w:t>
      </w:r>
      <w:proofErr w:type="gramStart"/>
      <w:r w:rsidR="000C4768">
        <w:t>Област</w:t>
      </w:r>
      <w:r w:rsidR="00E3248C">
        <w:t>ью</w:t>
      </w:r>
      <w:r w:rsidR="000C4768">
        <w:t xml:space="preserve"> профессиональной служебной деятельности (далее – область</w:t>
      </w:r>
      <w:proofErr w:type="gramEnd"/>
      <w:r w:rsidR="000C4768">
        <w:t xml:space="preserve"> деятельности), в соответствии с которыми ведущий специалист отдела исполняет должностные обязанности</w:t>
      </w:r>
      <w:r w:rsidR="00E3248C">
        <w:t xml:space="preserve"> является</w:t>
      </w:r>
      <w:r w:rsidR="000C4768">
        <w:t xml:space="preserve"> о</w:t>
      </w:r>
      <w:r w:rsidR="00EE6B3F">
        <w:t>беспеч</w:t>
      </w:r>
      <w:r w:rsidR="000C4768">
        <w:t>ение</w:t>
      </w:r>
      <w:r w:rsidR="00083AE5">
        <w:t xml:space="preserve"> </w:t>
      </w:r>
      <w:r w:rsidR="00871672">
        <w:t>защит</w:t>
      </w:r>
      <w:r w:rsidR="000C4768">
        <w:t>ы</w:t>
      </w:r>
      <w:r w:rsidR="008C4E60">
        <w:t xml:space="preserve"> прав и законных интересов </w:t>
      </w:r>
      <w:proofErr w:type="gramStart"/>
      <w:r w:rsidR="008C4E60">
        <w:t>совершеннолетних</w:t>
      </w:r>
      <w:proofErr w:type="gramEnd"/>
      <w:r w:rsidR="008C4E60">
        <w:t xml:space="preserve"> недееспособных и </w:t>
      </w:r>
      <w:r w:rsidR="00E11EDE">
        <w:t>о</w:t>
      </w:r>
      <w:r w:rsidR="008C4E60">
        <w:t xml:space="preserve">граниченно дееспособных граждан, а также совершеннолетних дееспособных граждан, по состоянию здоровья </w:t>
      </w:r>
      <w:r w:rsidR="00E11EDE">
        <w:t>не способных самостоятельно осуществлять свои права и исполнять свои обязанности</w:t>
      </w:r>
      <w:r w:rsidR="00DB735C" w:rsidRPr="00083AE5">
        <w:t xml:space="preserve">. </w:t>
      </w:r>
    </w:p>
    <w:p w:rsidR="000C4768" w:rsidRDefault="000C4768" w:rsidP="00600D12">
      <w:pPr>
        <w:pStyle w:val="a3"/>
        <w:ind w:firstLine="708"/>
      </w:pPr>
      <w:r>
        <w:t>1.3. Виды профессиональной деятельности (далее – виды деятельности), в соответствии с которыми ведущий специалист отдела исполняет должностные обязанности:</w:t>
      </w:r>
    </w:p>
    <w:p w:rsidR="000C4768" w:rsidRDefault="000C4768" w:rsidP="00600D12">
      <w:pPr>
        <w:pStyle w:val="a3"/>
        <w:ind w:firstLine="708"/>
      </w:pPr>
      <w:r>
        <w:t>1) обеспечение своевременного выявления лиц, нуждающихся в установлении над ними опеки или попечительства, и их устройство;</w:t>
      </w:r>
    </w:p>
    <w:p w:rsidR="000C4768" w:rsidRDefault="000C4768" w:rsidP="00600D12">
      <w:pPr>
        <w:pStyle w:val="a3"/>
        <w:ind w:firstLine="708"/>
      </w:pPr>
      <w:r>
        <w:t xml:space="preserve">2) </w:t>
      </w:r>
      <w:r w:rsidRPr="005A1B68">
        <w:t>защита прав и законных интересов подопечных;</w:t>
      </w:r>
    </w:p>
    <w:p w:rsidR="000C4768" w:rsidRPr="00083AE5" w:rsidRDefault="000C4768" w:rsidP="00600D12">
      <w:pPr>
        <w:pStyle w:val="a3"/>
        <w:ind w:firstLine="708"/>
      </w:pPr>
      <w:r>
        <w:t xml:space="preserve">3) </w:t>
      </w:r>
      <w:r w:rsidRPr="005A1B68">
        <w:t>обеспечение исполнения опекунами, попечителями и органами опеки и попечительств</w:t>
      </w:r>
      <w:r>
        <w:t>а возложенных на них полномочий.</w:t>
      </w:r>
    </w:p>
    <w:p w:rsidR="00DB735C" w:rsidRDefault="000C4768" w:rsidP="00DB735C">
      <w:pPr>
        <w:ind w:firstLine="708"/>
        <w:jc w:val="both"/>
      </w:pPr>
      <w:r>
        <w:t>1.4</w:t>
      </w:r>
      <w:r w:rsidR="00DB735C">
        <w:t>.</w:t>
      </w:r>
      <w:r w:rsidR="00DB735C">
        <w:rPr>
          <w:b/>
        </w:rPr>
        <w:t xml:space="preserve"> </w:t>
      </w:r>
      <w:r w:rsidR="008236F9">
        <w:t>Ведущи</w:t>
      </w:r>
      <w:r w:rsidR="00DB735C">
        <w:t>й специалист</w:t>
      </w:r>
      <w:r w:rsidR="00DB735C" w:rsidRPr="000C4768">
        <w:t xml:space="preserve"> </w:t>
      </w:r>
      <w:r w:rsidRPr="000C4768">
        <w:t>отдела</w:t>
      </w:r>
      <w:r>
        <w:rPr>
          <w:b/>
        </w:rPr>
        <w:t xml:space="preserve"> </w:t>
      </w:r>
      <w:r w:rsidR="00DB735C">
        <w:t xml:space="preserve">назначается на должность главой города </w:t>
      </w:r>
      <w:r w:rsidR="00BD4583">
        <w:t xml:space="preserve">Югорска </w:t>
      </w:r>
      <w:r w:rsidR="00DB735C">
        <w:t xml:space="preserve">по итогам конкурса </w:t>
      </w:r>
      <w:r>
        <w:t>на замещение вакантной должности муниципальной службы или из резерва управленческих кадров. О</w:t>
      </w:r>
      <w:r w:rsidR="00DB735C">
        <w:t xml:space="preserve">свобождается от должности главой города </w:t>
      </w:r>
      <w:r w:rsidR="00BD4583">
        <w:t xml:space="preserve">Югорска </w:t>
      </w:r>
      <w:r w:rsidR="00DB735C">
        <w:t>по согласованию с начальником отдела.</w:t>
      </w:r>
    </w:p>
    <w:p w:rsidR="00897998" w:rsidRDefault="000C4768" w:rsidP="00897998">
      <w:pPr>
        <w:ind w:firstLine="708"/>
        <w:jc w:val="both"/>
      </w:pPr>
      <w:r>
        <w:t>1.5</w:t>
      </w:r>
      <w:r w:rsidR="008236F9">
        <w:t>. Ведущий</w:t>
      </w:r>
      <w:r w:rsidR="00DB735C">
        <w:t xml:space="preserve"> специалист </w:t>
      </w:r>
      <w:r>
        <w:t xml:space="preserve">отдела </w:t>
      </w:r>
      <w:r w:rsidR="00DB735C">
        <w:t xml:space="preserve">непосредственно подчинен </w:t>
      </w:r>
      <w:r w:rsidR="000D4B25">
        <w:t>начальнику</w:t>
      </w:r>
      <w:r w:rsidR="00DB735C">
        <w:t xml:space="preserve"> отдела.</w:t>
      </w:r>
    </w:p>
    <w:p w:rsidR="00DB735C" w:rsidRPr="00897998" w:rsidRDefault="008236F9" w:rsidP="00897998">
      <w:pPr>
        <w:ind w:firstLine="708"/>
        <w:jc w:val="both"/>
      </w:pPr>
      <w:r>
        <w:t>1.</w:t>
      </w:r>
      <w:r w:rsidR="000C4768">
        <w:t>6</w:t>
      </w:r>
      <w:r>
        <w:t>. Ведущий</w:t>
      </w:r>
      <w:r w:rsidR="00DB735C">
        <w:t xml:space="preserve"> специалист</w:t>
      </w:r>
      <w:r w:rsidR="0060281C">
        <w:t xml:space="preserve"> отдела,</w:t>
      </w:r>
      <w:r w:rsidR="00DB735C">
        <w:t xml:space="preserve"> в случае </w:t>
      </w:r>
      <w:r w:rsidR="0060281C">
        <w:t>служебной необходимости,</w:t>
      </w:r>
      <w:r w:rsidR="00897998">
        <w:t xml:space="preserve"> исполняет обязанности </w:t>
      </w:r>
      <w:r>
        <w:t xml:space="preserve">главного специалиста, </w:t>
      </w:r>
      <w:r w:rsidR="00897998">
        <w:t>обеспечивающего защиту личных неимущественных прав несовершеннолетних граждан</w:t>
      </w:r>
      <w:r w:rsidR="00DB735C">
        <w:t>.</w:t>
      </w:r>
    </w:p>
    <w:p w:rsidR="00DB735C" w:rsidRDefault="00DB735C" w:rsidP="00DB735C">
      <w:pPr>
        <w:jc w:val="both"/>
        <w:rPr>
          <w:sz w:val="16"/>
        </w:rPr>
      </w:pPr>
      <w:r>
        <w:rPr>
          <w:vertAlign w:val="superscript"/>
        </w:rPr>
        <w:tab/>
      </w:r>
      <w:r w:rsidR="00EC66C2">
        <w:t>В</w:t>
      </w:r>
      <w:r w:rsidR="0060281C">
        <w:t>едущий специалист отдела,</w:t>
      </w:r>
      <w:r w:rsidR="00EC66C2">
        <w:t xml:space="preserve"> </w:t>
      </w:r>
      <w:r w:rsidR="0060281C">
        <w:t>в</w:t>
      </w:r>
      <w:r w:rsidR="00C2626A">
        <w:t xml:space="preserve"> </w:t>
      </w:r>
      <w:r w:rsidR="00EC66C2">
        <w:t xml:space="preserve">случае </w:t>
      </w:r>
      <w:r w:rsidR="0060281C">
        <w:t xml:space="preserve">служебной необходимости, </w:t>
      </w:r>
      <w:r>
        <w:t>его обязанности исполня</w:t>
      </w:r>
      <w:r w:rsidR="009213E1">
        <w:t>ю</w:t>
      </w:r>
      <w:r>
        <w:t xml:space="preserve">т </w:t>
      </w:r>
      <w:r w:rsidR="009213E1">
        <w:t>специалисты-эксперты</w:t>
      </w:r>
      <w:r w:rsidR="00897998">
        <w:t>.</w:t>
      </w:r>
    </w:p>
    <w:p w:rsidR="00DB735C" w:rsidRDefault="00DB735C" w:rsidP="00DB735C">
      <w:pPr>
        <w:jc w:val="both"/>
        <w:rPr>
          <w:sz w:val="16"/>
          <w:vertAlign w:val="superscript"/>
        </w:rPr>
      </w:pPr>
    </w:p>
    <w:p w:rsidR="00DB735C" w:rsidRDefault="00DB735C" w:rsidP="00CD1EEE">
      <w:pPr>
        <w:pStyle w:val="2"/>
        <w:numPr>
          <w:ilvl w:val="0"/>
          <w:numId w:val="0"/>
        </w:numPr>
        <w:jc w:val="center"/>
      </w:pPr>
      <w:r>
        <w:rPr>
          <w:lang w:val="en-US"/>
        </w:rPr>
        <w:t>II</w:t>
      </w:r>
      <w:r>
        <w:t>. Квалификационные требования</w:t>
      </w:r>
    </w:p>
    <w:p w:rsidR="0060281C" w:rsidRDefault="0060281C" w:rsidP="0060281C">
      <w:pPr>
        <w:jc w:val="both"/>
      </w:pPr>
      <w:r>
        <w:tab/>
        <w:t>2.1. Для замещения должности ведущего специалиста отдела устанавливаются квалификационные требования, включающие базовые и функциональные квалификационные требования.</w:t>
      </w:r>
    </w:p>
    <w:p w:rsidR="0060281C" w:rsidRDefault="0060281C" w:rsidP="0060281C"/>
    <w:p w:rsidR="0060281C" w:rsidRPr="0060281C" w:rsidRDefault="0060281C" w:rsidP="0060281C">
      <w:pPr>
        <w:jc w:val="center"/>
        <w:rPr>
          <w:b/>
        </w:rPr>
      </w:pPr>
      <w:r>
        <w:rPr>
          <w:b/>
        </w:rPr>
        <w:t>Базовые квалификационные требования</w:t>
      </w:r>
    </w:p>
    <w:p w:rsidR="00DB735C" w:rsidRDefault="0060281C" w:rsidP="0060281C">
      <w:pPr>
        <w:jc w:val="both"/>
      </w:pPr>
      <w:r>
        <w:tab/>
        <w:t xml:space="preserve">2.2. Муниципальный служащий, замещающий должность ведущего специалиста отдела, должен иметь </w:t>
      </w:r>
      <w:r w:rsidR="00DB735C">
        <w:t xml:space="preserve">среднее </w:t>
      </w:r>
      <w:r w:rsidR="003D0E90">
        <w:t xml:space="preserve">профессиональное </w:t>
      </w:r>
      <w:r w:rsidR="00DB735C">
        <w:t>образование или образование, считающееся равноценным без предъявления требований к стажу работы по специальности</w:t>
      </w:r>
      <w:r w:rsidR="00DE468B">
        <w:t>, направлению деятельности</w:t>
      </w:r>
      <w:r w:rsidR="00DB735C">
        <w:t xml:space="preserve"> или стажу муниципальной службы.</w:t>
      </w:r>
    </w:p>
    <w:p w:rsidR="00C2626A" w:rsidRDefault="00C2626A" w:rsidP="00C2626A">
      <w:pPr>
        <w:ind w:right="-1" w:firstLine="709"/>
        <w:jc w:val="both"/>
      </w:pPr>
      <w:r>
        <w:t>2.3. Ведущий специалист отдела должен обладать следующими базовыми знаниями:</w:t>
      </w:r>
    </w:p>
    <w:p w:rsidR="00C2626A" w:rsidRDefault="00C2626A" w:rsidP="00C2626A">
      <w:pPr>
        <w:ind w:right="-1" w:firstLine="709"/>
        <w:jc w:val="both"/>
      </w:pPr>
      <w:r>
        <w:t>2.3.1. Знанием государственного языка Российской Федерации (русского языка).</w:t>
      </w:r>
    </w:p>
    <w:p w:rsidR="00C2626A" w:rsidRDefault="00C2626A" w:rsidP="00C2626A">
      <w:pPr>
        <w:ind w:right="-1" w:firstLine="709"/>
        <w:jc w:val="both"/>
      </w:pPr>
      <w:r>
        <w:t>2.3.2. Правовыми знаниями основ:</w:t>
      </w:r>
    </w:p>
    <w:p w:rsidR="00C2626A" w:rsidRDefault="00C2626A" w:rsidP="00C2626A">
      <w:pPr>
        <w:ind w:right="-1" w:firstLine="709"/>
        <w:jc w:val="both"/>
      </w:pPr>
      <w:r>
        <w:t>1) Конституции Российской Федерации;</w:t>
      </w:r>
    </w:p>
    <w:p w:rsidR="00C2626A" w:rsidRDefault="00C2626A" w:rsidP="00C2626A">
      <w:pPr>
        <w:ind w:right="-1" w:firstLine="709"/>
        <w:jc w:val="both"/>
      </w:pPr>
      <w:r>
        <w:lastRenderedPageBreak/>
        <w:t>2) Конвенц</w:t>
      </w:r>
      <w:proofErr w:type="gramStart"/>
      <w:r>
        <w:t>ии ОО</w:t>
      </w:r>
      <w:proofErr w:type="gramEnd"/>
      <w:r>
        <w:t>Н о правах ребенка;</w:t>
      </w:r>
    </w:p>
    <w:p w:rsidR="00C2626A" w:rsidRDefault="00C2626A" w:rsidP="00C2626A">
      <w:pPr>
        <w:ind w:right="-1" w:firstLine="709"/>
        <w:jc w:val="both"/>
      </w:pPr>
      <w:r>
        <w:t>3) международных правовых актов по защите прав детей;</w:t>
      </w:r>
    </w:p>
    <w:p w:rsidR="00C2626A" w:rsidRPr="004E6EA0" w:rsidRDefault="00C2626A" w:rsidP="00C262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4)</w:t>
      </w:r>
      <w:r w:rsidRPr="004E6EA0">
        <w:t xml:space="preserve"> </w:t>
      </w:r>
      <w:r w:rsidRPr="004E6EA0">
        <w:rPr>
          <w:color w:val="000000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C2626A" w:rsidRPr="004E6EA0" w:rsidRDefault="00C2626A" w:rsidP="00C262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5)</w:t>
      </w:r>
      <w:r w:rsidRPr="004E6EA0">
        <w:rPr>
          <w:color w:val="000000"/>
        </w:rPr>
        <w:t xml:space="preserve"> Федерального закона от 02.03.2007 № 25-ФЗ «О муниципальной службе в Российской Федерации»;</w:t>
      </w:r>
    </w:p>
    <w:p w:rsidR="00C2626A" w:rsidRPr="004E6EA0" w:rsidRDefault="00C2626A" w:rsidP="00C262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6)</w:t>
      </w:r>
      <w:r w:rsidRPr="004E6EA0">
        <w:rPr>
          <w:color w:val="000000"/>
        </w:rPr>
        <w:t xml:space="preserve"> законодательства о противодействии коррупции;</w:t>
      </w:r>
    </w:p>
    <w:p w:rsidR="00C2626A" w:rsidRDefault="00C2626A" w:rsidP="00C2626A">
      <w:pPr>
        <w:ind w:right="-1" w:firstLine="709"/>
        <w:jc w:val="both"/>
      </w:pPr>
      <w:r>
        <w:t xml:space="preserve">7) Устава Ханты-Мансийского автономного округа - Югры; </w:t>
      </w:r>
    </w:p>
    <w:p w:rsidR="00C2626A" w:rsidRDefault="00C2626A" w:rsidP="00C2626A">
      <w:pPr>
        <w:ind w:right="-1" w:firstLine="709"/>
        <w:jc w:val="both"/>
      </w:pPr>
      <w:r>
        <w:t>8) Устава города Югорска;</w:t>
      </w:r>
    </w:p>
    <w:p w:rsidR="00C2626A" w:rsidRPr="004E6EA0" w:rsidRDefault="00C2626A" w:rsidP="00C2626A">
      <w:pPr>
        <w:pStyle w:val="Default"/>
        <w:ind w:firstLine="709"/>
        <w:jc w:val="both"/>
        <w:rPr>
          <w:color w:val="auto"/>
        </w:rPr>
      </w:pPr>
      <w:r>
        <w:t>2.3.3 Знанием</w:t>
      </w:r>
      <w:r w:rsidRPr="004E6EA0">
        <w:t xml:space="preserve"> кодекса этики и служебного поведения муниципальных служащих органов местного самоуправления города Югорска; </w:t>
      </w:r>
      <w:r w:rsidRPr="004E6EA0">
        <w:rPr>
          <w:color w:val="auto"/>
        </w:rPr>
        <w:t xml:space="preserve">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</w:t>
      </w:r>
      <w:proofErr w:type="gramStart"/>
      <w:r w:rsidRPr="004E6EA0">
        <w:rPr>
          <w:color w:val="auto"/>
        </w:rPr>
        <w:t>применения</w:t>
      </w:r>
      <w:proofErr w:type="gramEnd"/>
      <w:r w:rsidRPr="004E6EA0">
        <w:rPr>
          <w:color w:val="auto"/>
        </w:rPr>
        <w:t xml:space="preserve"> современных информационно-коммуникационных технологий в органах местного самоуправления, общих вопросов в области обеспечения информационной безопасности.</w:t>
      </w:r>
    </w:p>
    <w:p w:rsidR="00C2626A" w:rsidRPr="00C2626A" w:rsidRDefault="00C2626A" w:rsidP="00C2626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4E6EA0">
        <w:rPr>
          <w:color w:val="000000"/>
        </w:rPr>
        <w:t xml:space="preserve">2.4. </w:t>
      </w:r>
      <w:r>
        <w:rPr>
          <w:color w:val="000000"/>
        </w:rPr>
        <w:t>Ведущий специалист</w:t>
      </w:r>
      <w:r w:rsidRPr="004E6EA0">
        <w:rPr>
          <w:color w:val="000000"/>
        </w:rPr>
        <w:t xml:space="preserve"> отдела должен обладать следующими </w:t>
      </w:r>
      <w:r w:rsidRPr="00C2626A">
        <w:rPr>
          <w:color w:val="000000"/>
        </w:rPr>
        <w:t xml:space="preserve">базовыми умениями: </w:t>
      </w:r>
    </w:p>
    <w:p w:rsidR="00C2626A" w:rsidRPr="004E6EA0" w:rsidRDefault="00C2626A" w:rsidP="00C2626A">
      <w:pPr>
        <w:autoSpaceDE w:val="0"/>
        <w:autoSpaceDN w:val="0"/>
        <w:adjustRightInd w:val="0"/>
        <w:ind w:firstLine="709"/>
        <w:contextualSpacing/>
        <w:jc w:val="both"/>
      </w:pPr>
      <w:r>
        <w:t>1)</w:t>
      </w:r>
      <w:r w:rsidRPr="004E6EA0">
        <w:t xml:space="preserve"> работать на компьютере, в том числе в сети «Интернет»;</w:t>
      </w:r>
    </w:p>
    <w:p w:rsidR="00C2626A" w:rsidRPr="004E6EA0" w:rsidRDefault="00C2626A" w:rsidP="00C2626A">
      <w:pPr>
        <w:autoSpaceDE w:val="0"/>
        <w:autoSpaceDN w:val="0"/>
        <w:adjustRightInd w:val="0"/>
        <w:ind w:firstLine="709"/>
        <w:contextualSpacing/>
        <w:jc w:val="both"/>
      </w:pPr>
      <w:r>
        <w:t>2)</w:t>
      </w:r>
      <w:r w:rsidRPr="004E6EA0">
        <w:t xml:space="preserve"> работать в информационно-правовых системах;</w:t>
      </w:r>
    </w:p>
    <w:p w:rsidR="00C2626A" w:rsidRPr="004E6EA0" w:rsidRDefault="00C2626A" w:rsidP="00C2626A">
      <w:pPr>
        <w:autoSpaceDE w:val="0"/>
        <w:autoSpaceDN w:val="0"/>
        <w:adjustRightInd w:val="0"/>
        <w:ind w:firstLine="709"/>
        <w:contextualSpacing/>
        <w:jc w:val="both"/>
      </w:pPr>
      <w:r>
        <w:t>3)</w:t>
      </w:r>
      <w:r w:rsidRPr="004E6EA0">
        <w:t xml:space="preserve"> соблюдать этику делового общения при взаимодействии с гражданами</w:t>
      </w:r>
      <w:r>
        <w:t>.</w:t>
      </w:r>
    </w:p>
    <w:p w:rsidR="00C2626A" w:rsidRDefault="00C2626A" w:rsidP="00C2626A">
      <w:pPr>
        <w:pStyle w:val="a3"/>
        <w:ind w:firstLine="709"/>
      </w:pPr>
    </w:p>
    <w:p w:rsidR="00C2626A" w:rsidRPr="004E6EA0" w:rsidRDefault="00C2626A" w:rsidP="00C2626A">
      <w:pPr>
        <w:ind w:left="284" w:right="-1" w:firstLine="567"/>
        <w:jc w:val="center"/>
        <w:rPr>
          <w:b/>
        </w:rPr>
      </w:pPr>
      <w:r>
        <w:rPr>
          <w:b/>
        </w:rPr>
        <w:t>Функциональные квалификационные требования</w:t>
      </w:r>
    </w:p>
    <w:p w:rsidR="00C2626A" w:rsidRDefault="00C2626A" w:rsidP="00C2626A">
      <w:pPr>
        <w:ind w:right="-1" w:firstLine="709"/>
        <w:jc w:val="both"/>
      </w:pPr>
      <w:r>
        <w:t xml:space="preserve">2.5. Ведущий специалист отдела, должен иметь среднее профессиональное образование </w:t>
      </w:r>
      <w:r w:rsidRPr="00D23A73">
        <w:t>по специальности</w:t>
      </w:r>
      <w:r>
        <w:t>, направлению подготовки</w:t>
      </w:r>
      <w:r w:rsidRPr="00D23A73">
        <w:t xml:space="preserve"> </w:t>
      </w:r>
      <w:r>
        <w:t>«Государственное и муниципальное управление», «</w:t>
      </w:r>
      <w:r w:rsidRPr="00D23A73">
        <w:t>Юриспруденция», «С</w:t>
      </w:r>
      <w:r>
        <w:t>оциальная работа».</w:t>
      </w:r>
    </w:p>
    <w:p w:rsidR="00C2626A" w:rsidRDefault="00C2626A" w:rsidP="00C2626A">
      <w:pPr>
        <w:ind w:right="-1" w:firstLine="709"/>
        <w:jc w:val="both"/>
      </w:pPr>
      <w:r>
        <w:t>2.6. Ведущий специалист отдела должен обладать:</w:t>
      </w:r>
    </w:p>
    <w:p w:rsidR="00C2626A" w:rsidRDefault="00C2626A" w:rsidP="00C2626A">
      <w:pPr>
        <w:ind w:right="-1" w:firstLine="709"/>
        <w:jc w:val="both"/>
      </w:pPr>
      <w:r>
        <w:t xml:space="preserve">2.6.1. Знаниями в области законодательства Российской Федерации, Ханты-Мансийского автономного округа – Югры, знаниями муниципальных правовых актов, которые необходимы в соответствующей области деятельности и по виду деятельности: </w:t>
      </w:r>
    </w:p>
    <w:p w:rsidR="00C2626A" w:rsidRDefault="00C2626A" w:rsidP="00C2626A">
      <w:pPr>
        <w:ind w:right="-1" w:firstLine="709"/>
        <w:jc w:val="both"/>
      </w:pPr>
      <w:r>
        <w:t>1) Семейного кодекса Российской Федерации;</w:t>
      </w:r>
    </w:p>
    <w:p w:rsidR="00C2626A" w:rsidRDefault="00C2626A" w:rsidP="00C2626A">
      <w:pPr>
        <w:ind w:right="-1" w:firstLine="709"/>
        <w:jc w:val="both"/>
      </w:pPr>
      <w:r>
        <w:t>2) Гражданского кодекса Российской Федерации;</w:t>
      </w:r>
    </w:p>
    <w:p w:rsidR="00C2626A" w:rsidRDefault="00C2626A" w:rsidP="00C2626A">
      <w:pPr>
        <w:ind w:right="-1" w:firstLine="709"/>
        <w:jc w:val="both"/>
      </w:pPr>
      <w:r>
        <w:t>3) Кодекса Российской Федерации об административных правонарушениях;</w:t>
      </w:r>
    </w:p>
    <w:p w:rsidR="00C2626A" w:rsidRPr="00054221" w:rsidRDefault="00C2626A" w:rsidP="00C2626A">
      <w:pPr>
        <w:pStyle w:val="Default"/>
        <w:ind w:firstLine="709"/>
        <w:jc w:val="both"/>
      </w:pPr>
      <w:r>
        <w:t>4)</w:t>
      </w:r>
      <w:r w:rsidRPr="00054221">
        <w:t xml:space="preserve"> Федеральн</w:t>
      </w:r>
      <w:r>
        <w:t>ого</w:t>
      </w:r>
      <w:r w:rsidRPr="00054221">
        <w:t xml:space="preserve"> закон</w:t>
      </w:r>
      <w:r>
        <w:t>а</w:t>
      </w:r>
      <w:r w:rsidRPr="00054221">
        <w:t xml:space="preserve"> от 02.03.2007 № 25-ФЗ «О муниципальной службе в Российской Федерации»; </w:t>
      </w:r>
    </w:p>
    <w:p w:rsidR="00C2626A" w:rsidRPr="00487552" w:rsidRDefault="00C2626A" w:rsidP="00C2626A">
      <w:pPr>
        <w:widowControl w:val="0"/>
        <w:autoSpaceDE w:val="0"/>
        <w:autoSpaceDN w:val="0"/>
        <w:adjustRightInd w:val="0"/>
        <w:ind w:firstLine="709"/>
        <w:jc w:val="both"/>
      </w:pPr>
      <w:r>
        <w:t>5)</w:t>
      </w:r>
      <w:r w:rsidRPr="00054221">
        <w:t xml:space="preserve"> Федеральн</w:t>
      </w:r>
      <w:r>
        <w:t>ого</w:t>
      </w:r>
      <w:r w:rsidRPr="00054221">
        <w:rPr>
          <w:color w:val="000000"/>
        </w:rPr>
        <w:t xml:space="preserve"> закон</w:t>
      </w:r>
      <w:r>
        <w:rPr>
          <w:color w:val="000000"/>
        </w:rPr>
        <w:t>а</w:t>
      </w:r>
      <w:r w:rsidRPr="00054221">
        <w:rPr>
          <w:color w:val="000000"/>
        </w:rPr>
        <w:t xml:space="preserve"> от 02.05.2006 № 59-ФЗ «О порядке рассмотрения обращений</w:t>
      </w:r>
      <w:r w:rsidRPr="00054221">
        <w:t xml:space="preserve"> граждан Российской Федерации</w:t>
      </w:r>
      <w:r w:rsidRPr="00487552">
        <w:t>»;</w:t>
      </w:r>
    </w:p>
    <w:p w:rsidR="00C2626A" w:rsidRPr="00487552" w:rsidRDefault="00C2626A" w:rsidP="00C2626A">
      <w:pPr>
        <w:pStyle w:val="Default"/>
        <w:ind w:firstLine="709"/>
        <w:jc w:val="both"/>
      </w:pPr>
      <w:r>
        <w:rPr>
          <w:rFonts w:eastAsia="Times New Roman"/>
          <w:lang w:eastAsia="ru-RU"/>
        </w:rPr>
        <w:t xml:space="preserve">6) </w:t>
      </w:r>
      <w:r w:rsidRPr="00487552">
        <w:rPr>
          <w:rFonts w:eastAsia="Times New Roman"/>
          <w:lang w:eastAsia="ru-RU"/>
        </w:rPr>
        <w:t>Федеральн</w:t>
      </w:r>
      <w:r>
        <w:rPr>
          <w:rFonts w:eastAsia="Times New Roman"/>
          <w:lang w:eastAsia="ru-RU"/>
        </w:rPr>
        <w:t>ого</w:t>
      </w:r>
      <w:r w:rsidRPr="00487552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а</w:t>
      </w:r>
      <w:r w:rsidRPr="00487552">
        <w:rPr>
          <w:rFonts w:eastAsia="Times New Roman"/>
          <w:lang w:eastAsia="ru-RU"/>
        </w:rPr>
        <w:t xml:space="preserve"> </w:t>
      </w:r>
      <w:r w:rsidRPr="00487552">
        <w:t>25.12.2008 № 273-ФЗ «О противодействии коррупции»;</w:t>
      </w:r>
    </w:p>
    <w:p w:rsidR="00C2626A" w:rsidRPr="00487552" w:rsidRDefault="00C2626A" w:rsidP="00C2626A">
      <w:pPr>
        <w:autoSpaceDE w:val="0"/>
        <w:autoSpaceDN w:val="0"/>
        <w:adjustRightInd w:val="0"/>
        <w:ind w:firstLine="709"/>
        <w:jc w:val="both"/>
      </w:pPr>
      <w:r>
        <w:t>7)</w:t>
      </w:r>
      <w:r w:rsidRPr="00487552">
        <w:t xml:space="preserve"> Федеральн</w:t>
      </w:r>
      <w:r>
        <w:t>ого</w:t>
      </w:r>
      <w:r w:rsidRPr="00487552">
        <w:t xml:space="preserve"> закон</w:t>
      </w:r>
      <w:r>
        <w:t>а</w:t>
      </w:r>
      <w:r w:rsidRPr="00487552">
        <w:t xml:space="preserve"> от 27.07.2006  № 152-ФЗ «О персональных данных»; </w:t>
      </w:r>
    </w:p>
    <w:p w:rsidR="00C2626A" w:rsidRPr="00487552" w:rsidRDefault="00C2626A" w:rsidP="00C2626A">
      <w:pPr>
        <w:pStyle w:val="Default"/>
        <w:ind w:firstLine="709"/>
        <w:jc w:val="both"/>
      </w:pPr>
      <w:r>
        <w:t>8)</w:t>
      </w:r>
      <w:r w:rsidRPr="00487552">
        <w:t xml:space="preserve"> Федеральн</w:t>
      </w:r>
      <w:r>
        <w:t>ого</w:t>
      </w:r>
      <w:r w:rsidRPr="00487552">
        <w:t xml:space="preserve"> закон</w:t>
      </w:r>
      <w:r>
        <w:t>а</w:t>
      </w:r>
      <w:r w:rsidRPr="00487552">
        <w:t xml:space="preserve"> от 22.10.2004 № 125-ФЗ «Об архивном деле в Российской Федерации»; </w:t>
      </w:r>
    </w:p>
    <w:p w:rsidR="00C2626A" w:rsidRPr="00487552" w:rsidRDefault="00C2626A" w:rsidP="00C2626A">
      <w:pPr>
        <w:pStyle w:val="Default"/>
        <w:ind w:firstLine="709"/>
        <w:jc w:val="both"/>
      </w:pPr>
      <w:r>
        <w:t>9)</w:t>
      </w:r>
      <w:r w:rsidRPr="00487552">
        <w:t xml:space="preserve"> Федеральн</w:t>
      </w:r>
      <w:r>
        <w:t>ого</w:t>
      </w:r>
      <w:r w:rsidRPr="00487552">
        <w:t xml:space="preserve"> закон</w:t>
      </w:r>
      <w:r>
        <w:t>а</w:t>
      </w:r>
      <w:r w:rsidRPr="00487552">
        <w:t xml:space="preserve"> от 27.07.2010 № 210-ФЗ «Об организации предоставления государственных и муниципальных услуг»; </w:t>
      </w:r>
    </w:p>
    <w:p w:rsidR="00C2626A" w:rsidRPr="00487552" w:rsidRDefault="00C2626A" w:rsidP="00C2626A">
      <w:pPr>
        <w:shd w:val="clear" w:color="auto" w:fill="FFFFFF"/>
        <w:ind w:firstLine="709"/>
        <w:jc w:val="both"/>
      </w:pPr>
      <w:r>
        <w:t>10)</w:t>
      </w:r>
      <w:r w:rsidRPr="00487552">
        <w:t xml:space="preserve"> Федеральн</w:t>
      </w:r>
      <w:r>
        <w:t>ого</w:t>
      </w:r>
      <w:r w:rsidRPr="00487552">
        <w:t xml:space="preserve"> закон</w:t>
      </w:r>
      <w:r>
        <w:t>а</w:t>
      </w:r>
      <w:r w:rsidRPr="00487552">
        <w:t xml:space="preserve">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C2626A" w:rsidRPr="00487552" w:rsidRDefault="00C2626A" w:rsidP="00C2626A">
      <w:pPr>
        <w:widowControl w:val="0"/>
        <w:autoSpaceDE w:val="0"/>
        <w:autoSpaceDN w:val="0"/>
        <w:adjustRightInd w:val="0"/>
        <w:ind w:firstLine="709"/>
        <w:jc w:val="both"/>
      </w:pPr>
      <w:r>
        <w:t>11)</w:t>
      </w:r>
      <w:r w:rsidRPr="00487552">
        <w:t xml:space="preserve"> Федеральн</w:t>
      </w:r>
      <w:r>
        <w:t>ого</w:t>
      </w:r>
      <w:r w:rsidRPr="00487552">
        <w:t xml:space="preserve"> закон</w:t>
      </w:r>
      <w:r>
        <w:t>а</w:t>
      </w:r>
      <w:r w:rsidRPr="00487552">
        <w:t xml:space="preserve"> от 25.06.2002 № 115-ФЗ «О правовом положении иностранных граждан в Российской Федерации»; </w:t>
      </w:r>
    </w:p>
    <w:p w:rsidR="00C2626A" w:rsidRPr="00E52F68" w:rsidRDefault="00C2626A" w:rsidP="001E5FBF">
      <w:pPr>
        <w:pStyle w:val="Default"/>
        <w:ind w:firstLine="709"/>
        <w:jc w:val="both"/>
        <w:rPr>
          <w:bCs/>
          <w:color w:val="26282F"/>
        </w:rPr>
      </w:pPr>
      <w:r>
        <w:t>12)</w:t>
      </w:r>
      <w:r w:rsidRPr="009160B9">
        <w:t xml:space="preserve"> </w:t>
      </w:r>
      <w:r w:rsidRPr="00E52F68">
        <w:rPr>
          <w:bCs/>
          <w:color w:val="26282F"/>
        </w:rPr>
        <w:t>Федеральн</w:t>
      </w:r>
      <w:r>
        <w:rPr>
          <w:bCs/>
          <w:color w:val="26282F"/>
        </w:rPr>
        <w:t>ого</w:t>
      </w:r>
      <w:r w:rsidRPr="00E52F68">
        <w:rPr>
          <w:bCs/>
          <w:color w:val="26282F"/>
        </w:rPr>
        <w:t xml:space="preserve"> закон</w:t>
      </w:r>
      <w:r>
        <w:rPr>
          <w:bCs/>
          <w:color w:val="26282F"/>
        </w:rPr>
        <w:t>а</w:t>
      </w:r>
      <w:r w:rsidRPr="00E52F68">
        <w:rPr>
          <w:bCs/>
          <w:color w:val="26282F"/>
        </w:rPr>
        <w:t xml:space="preserve"> от 28</w:t>
      </w:r>
      <w:r>
        <w:rPr>
          <w:bCs/>
          <w:color w:val="26282F"/>
        </w:rPr>
        <w:t>.12.</w:t>
      </w:r>
      <w:r w:rsidRPr="00E52F68">
        <w:rPr>
          <w:bCs/>
          <w:color w:val="26282F"/>
        </w:rPr>
        <w:t xml:space="preserve">2013 </w:t>
      </w:r>
      <w:r>
        <w:rPr>
          <w:bCs/>
          <w:color w:val="26282F"/>
        </w:rPr>
        <w:t xml:space="preserve">№ </w:t>
      </w:r>
      <w:r w:rsidRPr="00E52F68">
        <w:rPr>
          <w:bCs/>
          <w:color w:val="26282F"/>
        </w:rPr>
        <w:t>442-ФЗ</w:t>
      </w:r>
      <w:r>
        <w:rPr>
          <w:bCs/>
          <w:color w:val="26282F"/>
        </w:rPr>
        <w:t xml:space="preserve"> «</w:t>
      </w:r>
      <w:r w:rsidRPr="00E52F68">
        <w:rPr>
          <w:bCs/>
          <w:color w:val="26282F"/>
        </w:rPr>
        <w:t>Об основах социального обслуживания</w:t>
      </w:r>
      <w:r>
        <w:rPr>
          <w:bCs/>
          <w:color w:val="26282F"/>
        </w:rPr>
        <w:t xml:space="preserve"> граждан в Российской Федерации»;</w:t>
      </w:r>
    </w:p>
    <w:p w:rsidR="00C2626A" w:rsidRPr="009160B9" w:rsidRDefault="001E5FBF" w:rsidP="00C2626A">
      <w:pPr>
        <w:pStyle w:val="1"/>
        <w:ind w:firstLine="709"/>
        <w:jc w:val="both"/>
        <w:rPr>
          <w:b w:val="0"/>
        </w:rPr>
      </w:pPr>
      <w:r>
        <w:rPr>
          <w:b w:val="0"/>
        </w:rPr>
        <w:t>13</w:t>
      </w:r>
      <w:r w:rsidR="00C2626A">
        <w:rPr>
          <w:b w:val="0"/>
        </w:rPr>
        <w:t>)</w:t>
      </w:r>
      <w:r w:rsidR="00C2626A" w:rsidRPr="009160B9">
        <w:rPr>
          <w:b w:val="0"/>
        </w:rPr>
        <w:t xml:space="preserve"> Федеральн</w:t>
      </w:r>
      <w:r w:rsidR="00C2626A">
        <w:rPr>
          <w:b w:val="0"/>
        </w:rPr>
        <w:t>ого</w:t>
      </w:r>
      <w:r w:rsidR="00C2626A" w:rsidRPr="009160B9">
        <w:rPr>
          <w:b w:val="0"/>
        </w:rPr>
        <w:t xml:space="preserve"> закон</w:t>
      </w:r>
      <w:r w:rsidR="00C2626A">
        <w:rPr>
          <w:b w:val="0"/>
        </w:rPr>
        <w:t>а</w:t>
      </w:r>
      <w:r w:rsidR="00C2626A" w:rsidRPr="009160B9">
        <w:rPr>
          <w:b w:val="0"/>
        </w:rPr>
        <w:t xml:space="preserve"> от 24.04.2008 № 48-ФЗ «Об опеке и попечительстве»;</w:t>
      </w:r>
    </w:p>
    <w:p w:rsidR="00C2626A" w:rsidRPr="00054221" w:rsidRDefault="00C2626A" w:rsidP="00C2626A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t>1</w:t>
      </w:r>
      <w:r w:rsidR="001E5FBF">
        <w:rPr>
          <w:bCs/>
          <w:color w:val="26282F"/>
        </w:rPr>
        <w:t>4</w:t>
      </w:r>
      <w:r>
        <w:rPr>
          <w:bCs/>
          <w:color w:val="26282F"/>
        </w:rPr>
        <w:t>)</w:t>
      </w:r>
      <w:r w:rsidRPr="009160B9">
        <w:rPr>
          <w:bCs/>
          <w:color w:val="26282F"/>
        </w:rPr>
        <w:t xml:space="preserve"> </w:t>
      </w:r>
      <w:r w:rsidRPr="00054221">
        <w:rPr>
          <w:bCs/>
          <w:color w:val="26282F"/>
        </w:rPr>
        <w:t>Федеральн</w:t>
      </w:r>
      <w:r>
        <w:rPr>
          <w:bCs/>
          <w:color w:val="26282F"/>
        </w:rPr>
        <w:t>ого</w:t>
      </w:r>
      <w:r w:rsidRPr="00054221">
        <w:rPr>
          <w:bCs/>
          <w:color w:val="26282F"/>
        </w:rPr>
        <w:t xml:space="preserve"> закон</w:t>
      </w:r>
      <w:r>
        <w:rPr>
          <w:bCs/>
          <w:color w:val="26282F"/>
        </w:rPr>
        <w:t>а</w:t>
      </w:r>
      <w:r w:rsidRPr="00054221">
        <w:rPr>
          <w:bCs/>
          <w:color w:val="26282F"/>
        </w:rPr>
        <w:t xml:space="preserve"> от 21</w:t>
      </w:r>
      <w:r>
        <w:rPr>
          <w:bCs/>
          <w:color w:val="26282F"/>
        </w:rPr>
        <w:t>.11.</w:t>
      </w:r>
      <w:r w:rsidRPr="00054221">
        <w:rPr>
          <w:bCs/>
          <w:color w:val="26282F"/>
        </w:rPr>
        <w:t>2011</w:t>
      </w:r>
      <w:r>
        <w:rPr>
          <w:bCs/>
          <w:color w:val="26282F"/>
        </w:rPr>
        <w:t xml:space="preserve"> № </w:t>
      </w:r>
      <w:r w:rsidRPr="00054221">
        <w:rPr>
          <w:bCs/>
          <w:color w:val="26282F"/>
        </w:rPr>
        <w:t>324-ФЗ</w:t>
      </w:r>
      <w:r>
        <w:rPr>
          <w:bCs/>
          <w:color w:val="26282F"/>
        </w:rPr>
        <w:t xml:space="preserve"> «</w:t>
      </w:r>
      <w:r w:rsidRPr="00054221">
        <w:rPr>
          <w:bCs/>
          <w:color w:val="26282F"/>
        </w:rPr>
        <w:t>О бесплатной юридическо</w:t>
      </w:r>
      <w:r>
        <w:rPr>
          <w:bCs/>
          <w:color w:val="26282F"/>
        </w:rPr>
        <w:t>й помощи в Российской Федерации»;</w:t>
      </w:r>
    </w:p>
    <w:p w:rsidR="00C2626A" w:rsidRPr="00F43612" w:rsidRDefault="001E5FBF" w:rsidP="00C2626A">
      <w:pPr>
        <w:pStyle w:val="Default"/>
        <w:ind w:firstLine="709"/>
        <w:jc w:val="both"/>
      </w:pPr>
      <w:r>
        <w:t>15</w:t>
      </w:r>
      <w:r w:rsidR="00C2626A">
        <w:t xml:space="preserve">) </w:t>
      </w:r>
      <w:r w:rsidR="00C2626A" w:rsidRPr="00F43612">
        <w:t>Указ</w:t>
      </w:r>
      <w:r w:rsidR="00C2626A">
        <w:t>а</w:t>
      </w:r>
      <w:r w:rsidR="00C2626A" w:rsidRPr="00F43612">
        <w:t xml:space="preserve"> Президента Российской Федерации от 07.05.2012 № 597 «О мероприятиях по реализации государственной социальной политики»;</w:t>
      </w:r>
    </w:p>
    <w:p w:rsidR="00C2626A" w:rsidRPr="006235DC" w:rsidRDefault="001E5FBF" w:rsidP="00C2626A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lastRenderedPageBreak/>
        <w:t>16</w:t>
      </w:r>
      <w:r w:rsidR="00C2626A">
        <w:rPr>
          <w:bCs/>
          <w:color w:val="26282F"/>
        </w:rPr>
        <w:t>)</w:t>
      </w:r>
      <w:r w:rsidR="00C2626A" w:rsidRPr="00F43612">
        <w:rPr>
          <w:bCs/>
          <w:color w:val="26282F"/>
        </w:rPr>
        <w:t xml:space="preserve"> </w:t>
      </w:r>
      <w:r w:rsidR="00C2626A" w:rsidRPr="006235DC">
        <w:rPr>
          <w:bCs/>
          <w:color w:val="26282F"/>
        </w:rPr>
        <w:t>Указ</w:t>
      </w:r>
      <w:r w:rsidR="00C2626A">
        <w:rPr>
          <w:bCs/>
          <w:color w:val="26282F"/>
        </w:rPr>
        <w:t>а</w:t>
      </w:r>
      <w:r w:rsidR="00C2626A" w:rsidRPr="006235DC">
        <w:rPr>
          <w:bCs/>
          <w:color w:val="26282F"/>
        </w:rPr>
        <w:t xml:space="preserve"> Президента РФ от 28</w:t>
      </w:r>
      <w:r w:rsidR="00C2626A">
        <w:rPr>
          <w:bCs/>
          <w:color w:val="26282F"/>
        </w:rPr>
        <w:t>.12.</w:t>
      </w:r>
      <w:r w:rsidR="00C2626A" w:rsidRPr="006235DC">
        <w:rPr>
          <w:bCs/>
          <w:color w:val="26282F"/>
        </w:rPr>
        <w:t>2012</w:t>
      </w:r>
      <w:r w:rsidR="00C2626A">
        <w:rPr>
          <w:bCs/>
          <w:color w:val="26282F"/>
        </w:rPr>
        <w:t xml:space="preserve"> № </w:t>
      </w:r>
      <w:r w:rsidR="00C2626A" w:rsidRPr="006235DC">
        <w:rPr>
          <w:bCs/>
          <w:color w:val="26282F"/>
        </w:rPr>
        <w:t>1688</w:t>
      </w:r>
      <w:r w:rsidR="00C2626A">
        <w:rPr>
          <w:bCs/>
          <w:color w:val="26282F"/>
        </w:rPr>
        <w:t xml:space="preserve"> «</w:t>
      </w:r>
      <w:r w:rsidR="00C2626A" w:rsidRPr="006235DC">
        <w:rPr>
          <w:bCs/>
          <w:color w:val="26282F"/>
        </w:rPr>
        <w:t>О некоторых мерах по реализации государственной политики в сфере защиты детей-сирот и детей, ост</w:t>
      </w:r>
      <w:r w:rsidR="00C2626A">
        <w:rPr>
          <w:bCs/>
          <w:color w:val="26282F"/>
        </w:rPr>
        <w:t>авшихся без попечения родителей»;</w:t>
      </w:r>
    </w:p>
    <w:p w:rsidR="00C2626A" w:rsidRPr="00F43612" w:rsidRDefault="001E5FBF" w:rsidP="00C2626A">
      <w:pPr>
        <w:shd w:val="clear" w:color="auto" w:fill="FFFFFF"/>
        <w:ind w:firstLine="709"/>
        <w:jc w:val="both"/>
      </w:pPr>
      <w:r>
        <w:t>17</w:t>
      </w:r>
      <w:r w:rsidR="00C2626A">
        <w:t>)</w:t>
      </w:r>
      <w:r w:rsidR="00C2626A" w:rsidRPr="00F43612">
        <w:t xml:space="preserve"> постановлени</w:t>
      </w:r>
      <w:r w:rsidR="00C2626A">
        <w:t>я</w:t>
      </w:r>
      <w:r w:rsidR="00C2626A" w:rsidRPr="00F43612">
        <w:t xml:space="preserve"> Правительства Российской Федерации 08.06.2011 </w:t>
      </w:r>
      <w:r w:rsidR="00C2626A" w:rsidRPr="00F43612">
        <w:rPr>
          <w:spacing w:val="-2"/>
        </w:rPr>
        <w:t xml:space="preserve">№ 451 «Об инфраструктуре, обеспечивающей информационно-технологическое </w:t>
      </w:r>
      <w:r w:rsidR="00C2626A" w:rsidRPr="00F43612"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</w:t>
      </w:r>
    </w:p>
    <w:p w:rsidR="00C2626A" w:rsidRPr="00F43612" w:rsidRDefault="001E5FBF" w:rsidP="00C2626A">
      <w:pPr>
        <w:shd w:val="clear" w:color="auto" w:fill="FFFFFF"/>
        <w:ind w:firstLine="709"/>
        <w:jc w:val="both"/>
      </w:pPr>
      <w:r>
        <w:t>1</w:t>
      </w:r>
      <w:r w:rsidR="00C2626A">
        <w:t>8) постановления</w:t>
      </w:r>
      <w:r w:rsidR="00C2626A" w:rsidRPr="00F43612"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C2626A" w:rsidRPr="00CA1A65" w:rsidRDefault="001E5FBF" w:rsidP="00C2626A">
      <w:pPr>
        <w:shd w:val="clear" w:color="auto" w:fill="FFFFFF"/>
        <w:ind w:firstLine="709"/>
        <w:jc w:val="both"/>
      </w:pPr>
      <w:r>
        <w:rPr>
          <w:spacing w:val="-3"/>
        </w:rPr>
        <w:t>19</w:t>
      </w:r>
      <w:r w:rsidR="00C2626A">
        <w:rPr>
          <w:spacing w:val="-3"/>
        </w:rPr>
        <w:t>) постановления</w:t>
      </w:r>
      <w:r w:rsidR="00C2626A" w:rsidRPr="00CA1A65">
        <w:rPr>
          <w:spacing w:val="-3"/>
        </w:rPr>
        <w:t xml:space="preserve"> Правительства Российской Федерации от 15.04.2014 </w:t>
      </w:r>
      <w:r w:rsidR="00C2626A" w:rsidRPr="00CA1A65">
        <w:t>№ 313 «Об утверждении государственной программы Российской Федерации «Информационное общество (2011 - 2020 годы)</w:t>
      </w:r>
      <w:r w:rsidR="00C2626A" w:rsidRPr="00CA1A65">
        <w:rPr>
          <w:spacing w:val="-2"/>
        </w:rPr>
        <w:t>»</w:t>
      </w:r>
      <w:r w:rsidR="00C2626A" w:rsidRPr="00CA1A65">
        <w:t xml:space="preserve">; </w:t>
      </w:r>
    </w:p>
    <w:p w:rsidR="00C2626A" w:rsidRPr="00CA1A65" w:rsidRDefault="001E5FBF" w:rsidP="00C2626A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t>20</w:t>
      </w:r>
      <w:r w:rsidR="00C2626A">
        <w:rPr>
          <w:bCs/>
          <w:color w:val="26282F"/>
        </w:rPr>
        <w:t>) постановления</w:t>
      </w:r>
      <w:r w:rsidR="00C2626A" w:rsidRPr="00CA1A65">
        <w:rPr>
          <w:bCs/>
          <w:color w:val="26282F"/>
        </w:rPr>
        <w:t xml:space="preserve"> Правительства </w:t>
      </w:r>
      <w:r w:rsidR="00C2626A" w:rsidRPr="00CA1A65">
        <w:rPr>
          <w:spacing w:val="-3"/>
        </w:rPr>
        <w:t>Российской Федерации</w:t>
      </w:r>
      <w:r w:rsidR="00C2626A" w:rsidRPr="00CA1A65">
        <w:rPr>
          <w:bCs/>
          <w:color w:val="26282F"/>
        </w:rPr>
        <w:t xml:space="preserve"> от 17</w:t>
      </w:r>
      <w:r w:rsidR="00C2626A">
        <w:rPr>
          <w:bCs/>
          <w:color w:val="26282F"/>
        </w:rPr>
        <w:t>.11.</w:t>
      </w:r>
      <w:r w:rsidR="00C2626A" w:rsidRPr="00CA1A65">
        <w:rPr>
          <w:bCs/>
          <w:color w:val="26282F"/>
        </w:rPr>
        <w:t>2010</w:t>
      </w:r>
      <w:r w:rsidR="00C2626A">
        <w:rPr>
          <w:bCs/>
          <w:color w:val="26282F"/>
        </w:rPr>
        <w:t xml:space="preserve"> № </w:t>
      </w:r>
      <w:r w:rsidR="00C2626A" w:rsidRPr="00CA1A65">
        <w:rPr>
          <w:bCs/>
          <w:color w:val="26282F"/>
        </w:rPr>
        <w:t>927</w:t>
      </w:r>
      <w:r w:rsidR="00C2626A">
        <w:rPr>
          <w:bCs/>
          <w:color w:val="26282F"/>
        </w:rPr>
        <w:t xml:space="preserve"> «</w:t>
      </w:r>
      <w:r w:rsidR="00C2626A" w:rsidRPr="00CA1A65">
        <w:rPr>
          <w:bCs/>
          <w:color w:val="26282F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C2626A">
        <w:rPr>
          <w:bCs/>
          <w:color w:val="26282F"/>
        </w:rPr>
        <w:t>»;</w:t>
      </w:r>
    </w:p>
    <w:p w:rsidR="00C2626A" w:rsidRDefault="001E5FBF" w:rsidP="00C2626A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t>21</w:t>
      </w:r>
      <w:r w:rsidR="00C2626A">
        <w:rPr>
          <w:bCs/>
          <w:color w:val="26282F"/>
        </w:rPr>
        <w:t>) постановления</w:t>
      </w:r>
      <w:r w:rsidR="00C2626A" w:rsidRPr="00CA1A65">
        <w:rPr>
          <w:bCs/>
          <w:color w:val="26282F"/>
        </w:rPr>
        <w:t xml:space="preserve"> Правительства </w:t>
      </w:r>
      <w:r w:rsidR="00C2626A" w:rsidRPr="00CA1A65">
        <w:rPr>
          <w:spacing w:val="-3"/>
        </w:rPr>
        <w:t>Российской Федерации</w:t>
      </w:r>
      <w:r w:rsidR="00C2626A" w:rsidRPr="00CA1A65">
        <w:rPr>
          <w:bCs/>
          <w:color w:val="26282F"/>
        </w:rPr>
        <w:t xml:space="preserve"> от 14</w:t>
      </w:r>
      <w:r w:rsidR="00C2626A">
        <w:rPr>
          <w:bCs/>
          <w:color w:val="26282F"/>
        </w:rPr>
        <w:t>.02.</w:t>
      </w:r>
      <w:r w:rsidR="00C2626A" w:rsidRPr="00CA1A65">
        <w:rPr>
          <w:bCs/>
          <w:color w:val="26282F"/>
        </w:rPr>
        <w:t>2013</w:t>
      </w:r>
      <w:r w:rsidR="00C2626A">
        <w:rPr>
          <w:bCs/>
          <w:color w:val="26282F"/>
        </w:rPr>
        <w:t xml:space="preserve"> № </w:t>
      </w:r>
      <w:r w:rsidR="00C2626A" w:rsidRPr="00CA1A65">
        <w:rPr>
          <w:bCs/>
          <w:color w:val="26282F"/>
        </w:rPr>
        <w:t>117</w:t>
      </w:r>
      <w:r w:rsidR="00C2626A">
        <w:rPr>
          <w:bCs/>
          <w:color w:val="26282F"/>
        </w:rPr>
        <w:t xml:space="preserve"> «</w:t>
      </w:r>
      <w:r w:rsidR="00C2626A" w:rsidRPr="00CA1A65">
        <w:rPr>
          <w:bCs/>
          <w:color w:val="26282F"/>
        </w:rPr>
        <w:t xml:space="preserve">Об утверждении перечня заболеваний, при наличии которых лицо не может усыновить (удочерить) ребенка, принять его под опеку (попечительство), взять в приемную или </w:t>
      </w:r>
      <w:r w:rsidR="00C2626A">
        <w:rPr>
          <w:bCs/>
          <w:color w:val="26282F"/>
        </w:rPr>
        <w:t>патронатную семью»;</w:t>
      </w:r>
    </w:p>
    <w:p w:rsidR="00C2626A" w:rsidRPr="00F43612" w:rsidRDefault="001E5FBF" w:rsidP="00C2626A">
      <w:pPr>
        <w:shd w:val="clear" w:color="auto" w:fill="FFFFFF"/>
        <w:ind w:firstLine="709"/>
        <w:jc w:val="both"/>
        <w:rPr>
          <w:rFonts w:eastAsia="Lucida Sans Unicode"/>
        </w:rPr>
      </w:pPr>
      <w:r>
        <w:t>22</w:t>
      </w:r>
      <w:r w:rsidR="00C2626A">
        <w:t>) распоряжения</w:t>
      </w:r>
      <w:r w:rsidR="00C2626A" w:rsidRPr="00F43612">
        <w:t xml:space="preserve"> Правительства Российской </w:t>
      </w:r>
      <w:r w:rsidR="00C2626A">
        <w:t>Ф</w:t>
      </w:r>
      <w:r w:rsidR="00C2626A" w:rsidRPr="00F43612">
        <w:t xml:space="preserve">едерации от 25.12.2013 № 2516-р «Об утверждении концепции развития механизмов </w:t>
      </w:r>
      <w:r w:rsidR="00C2626A" w:rsidRPr="00F43612">
        <w:rPr>
          <w:spacing w:val="-2"/>
        </w:rPr>
        <w:t>предоставления государственных и  муниципальных услуг в электронном виде»;</w:t>
      </w:r>
    </w:p>
    <w:p w:rsidR="00C2626A" w:rsidRPr="00F43612" w:rsidRDefault="003B4A55" w:rsidP="00C2626A">
      <w:pPr>
        <w:shd w:val="clear" w:color="auto" w:fill="FFFFFF"/>
        <w:ind w:firstLine="709"/>
        <w:jc w:val="both"/>
      </w:pPr>
      <w:r>
        <w:t>23</w:t>
      </w:r>
      <w:r w:rsidR="00C2626A">
        <w:t>) распоряжения</w:t>
      </w:r>
      <w:r w:rsidR="00C2626A" w:rsidRPr="00F43612">
        <w:t xml:space="preserve"> Правительства Российской Федерации от 09.06.2014 № 991-р «Об утверждении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</w:t>
      </w:r>
      <w:r w:rsidR="00C2626A" w:rsidRPr="00F43612">
        <w:rPr>
          <w:spacing w:val="-1"/>
        </w:rPr>
        <w:t>Правительства Российской Федерации от 25.12 2013 № 2516-р»;</w:t>
      </w:r>
    </w:p>
    <w:p w:rsidR="00C2626A" w:rsidRPr="00E347F4" w:rsidRDefault="003B4A55" w:rsidP="00C2626A">
      <w:pPr>
        <w:shd w:val="clear" w:color="auto" w:fill="FFFFFF"/>
        <w:ind w:firstLine="709"/>
        <w:jc w:val="both"/>
        <w:rPr>
          <w:spacing w:val="-2"/>
        </w:rPr>
      </w:pPr>
      <w:r>
        <w:t>24</w:t>
      </w:r>
      <w:r w:rsidR="00C2626A">
        <w:t>) распоряжения</w:t>
      </w:r>
      <w:r w:rsidR="00C2626A" w:rsidRPr="00E347F4">
        <w:t xml:space="preserve"> Правительства Российской Федерации от 29.12.2014 </w:t>
      </w:r>
      <w:r w:rsidR="00C2626A" w:rsidRPr="00E347F4">
        <w:rPr>
          <w:spacing w:val="-3"/>
        </w:rPr>
        <w:t>№</w:t>
      </w:r>
      <w:r w:rsidR="00E3248C">
        <w:rPr>
          <w:spacing w:val="-3"/>
        </w:rPr>
        <w:t xml:space="preserve"> </w:t>
      </w:r>
      <w:r w:rsidR="00C2626A" w:rsidRPr="00E347F4">
        <w:rPr>
          <w:spacing w:val="-3"/>
        </w:rPr>
        <w:t>2769-р</w:t>
      </w:r>
      <w:r w:rsidR="00C2626A" w:rsidRPr="00E347F4">
        <w:t xml:space="preserve"> </w:t>
      </w:r>
      <w:r w:rsidR="00C2626A" w:rsidRPr="00E347F4">
        <w:rPr>
          <w:spacing w:val="-4"/>
        </w:rPr>
        <w:t>«Об утверждении</w:t>
      </w:r>
      <w:r w:rsidR="00C2626A" w:rsidRPr="00E347F4">
        <w:t xml:space="preserve"> </w:t>
      </w:r>
      <w:r w:rsidR="00C2626A" w:rsidRPr="00E347F4">
        <w:rPr>
          <w:spacing w:val="-3"/>
        </w:rPr>
        <w:t xml:space="preserve">Концепции региональной </w:t>
      </w:r>
      <w:r w:rsidR="00C2626A" w:rsidRPr="00E347F4">
        <w:rPr>
          <w:spacing w:val="-2"/>
        </w:rPr>
        <w:t>информатизации»;</w:t>
      </w:r>
    </w:p>
    <w:p w:rsidR="00C2626A" w:rsidRPr="00E153CC" w:rsidRDefault="003B4A55" w:rsidP="00C2626A">
      <w:pPr>
        <w:ind w:firstLine="709"/>
        <w:jc w:val="both"/>
        <w:rPr>
          <w:b/>
        </w:rPr>
      </w:pPr>
      <w:r>
        <w:t>25</w:t>
      </w:r>
      <w:r w:rsidR="00C2626A">
        <w:t>)</w:t>
      </w:r>
      <w:r w:rsidR="00C2626A" w:rsidRPr="00E153CC">
        <w:t xml:space="preserve"> Закон</w:t>
      </w:r>
      <w:r w:rsidR="00C2626A">
        <w:t>а</w:t>
      </w:r>
      <w:r w:rsidR="00C2626A" w:rsidRPr="00E153CC">
        <w:t xml:space="preserve"> Ханты-Мансийского автономного округа</w:t>
      </w:r>
      <w:r w:rsidR="00C2626A">
        <w:t xml:space="preserve"> </w:t>
      </w:r>
      <w:r w:rsidR="00C2626A" w:rsidRPr="00E153CC">
        <w:t>-</w:t>
      </w:r>
      <w:r w:rsidR="00C2626A">
        <w:t xml:space="preserve"> </w:t>
      </w:r>
      <w:r w:rsidR="00C2626A" w:rsidRPr="00E153CC">
        <w:t xml:space="preserve">Югры от 20.07.2007 № 113-оз «Об отдельных вопросах муниципальной службы </w:t>
      </w:r>
      <w:proofErr w:type="gramStart"/>
      <w:r w:rsidR="00C2626A" w:rsidRPr="00E153CC">
        <w:t>в</w:t>
      </w:r>
      <w:proofErr w:type="gramEnd"/>
      <w:r w:rsidR="00C2626A" w:rsidRPr="00E153CC">
        <w:t xml:space="preserve"> </w:t>
      </w:r>
      <w:proofErr w:type="gramStart"/>
      <w:r w:rsidR="00C2626A" w:rsidRPr="00E153CC">
        <w:t>Ханты-Мансийском</w:t>
      </w:r>
      <w:proofErr w:type="gramEnd"/>
      <w:r w:rsidR="00C2626A" w:rsidRPr="00E153CC">
        <w:t xml:space="preserve"> автономном округе</w:t>
      </w:r>
      <w:r w:rsidR="00C2626A">
        <w:t xml:space="preserve"> </w:t>
      </w:r>
      <w:r w:rsidR="00C2626A" w:rsidRPr="00E153CC">
        <w:t>-</w:t>
      </w:r>
      <w:r w:rsidR="00C2626A">
        <w:t xml:space="preserve"> </w:t>
      </w:r>
      <w:proofErr w:type="spellStart"/>
      <w:r w:rsidR="00C2626A" w:rsidRPr="00E153CC">
        <w:t>Югре</w:t>
      </w:r>
      <w:proofErr w:type="spellEnd"/>
      <w:r w:rsidR="00C2626A" w:rsidRPr="00E153CC">
        <w:t>»;</w:t>
      </w:r>
    </w:p>
    <w:p w:rsidR="00C2626A" w:rsidRPr="00E153CC" w:rsidRDefault="003B4A55" w:rsidP="00C2626A">
      <w:pPr>
        <w:widowControl w:val="0"/>
        <w:autoSpaceDE w:val="0"/>
        <w:autoSpaceDN w:val="0"/>
        <w:adjustRightInd w:val="0"/>
        <w:ind w:firstLine="709"/>
        <w:jc w:val="both"/>
      </w:pPr>
      <w:r>
        <w:t>26</w:t>
      </w:r>
      <w:r w:rsidR="00C2626A">
        <w:t>)</w:t>
      </w:r>
      <w:r w:rsidR="00C2626A" w:rsidRPr="00E153CC">
        <w:t xml:space="preserve"> Закон</w:t>
      </w:r>
      <w:r w:rsidR="00C2626A">
        <w:t>а</w:t>
      </w:r>
      <w:r w:rsidR="00C2626A" w:rsidRPr="00E153CC">
        <w:t xml:space="preserve"> Ханты-Мансийского автономного округа</w:t>
      </w:r>
      <w:r w:rsidR="00C2626A">
        <w:t xml:space="preserve"> </w:t>
      </w:r>
      <w:r w:rsidR="00C2626A" w:rsidRPr="00E153CC">
        <w:t>-</w:t>
      </w:r>
      <w:r w:rsidR="00C2626A">
        <w:t xml:space="preserve"> </w:t>
      </w:r>
      <w:r w:rsidR="00C2626A" w:rsidRPr="00E153CC">
        <w:t xml:space="preserve">Югры от 20.07.2007 № 97-оз «О реестре должностей муниципальной службы </w:t>
      </w:r>
      <w:proofErr w:type="gramStart"/>
      <w:r w:rsidR="00C2626A" w:rsidRPr="00E153CC">
        <w:t>в</w:t>
      </w:r>
      <w:proofErr w:type="gramEnd"/>
      <w:r w:rsidR="00C2626A" w:rsidRPr="00E153CC">
        <w:t xml:space="preserve"> </w:t>
      </w:r>
      <w:proofErr w:type="gramStart"/>
      <w:r w:rsidR="00C2626A" w:rsidRPr="00E153CC">
        <w:t>Ханты-Мансийском</w:t>
      </w:r>
      <w:proofErr w:type="gramEnd"/>
      <w:r w:rsidR="00C2626A" w:rsidRPr="00E153CC">
        <w:t xml:space="preserve"> автономном округе</w:t>
      </w:r>
      <w:r w:rsidR="00C2626A">
        <w:t xml:space="preserve"> </w:t>
      </w:r>
      <w:r w:rsidR="00C2626A" w:rsidRPr="00E153CC">
        <w:t>-</w:t>
      </w:r>
      <w:r w:rsidR="00C2626A">
        <w:t xml:space="preserve"> </w:t>
      </w:r>
      <w:proofErr w:type="spellStart"/>
      <w:r w:rsidR="00C2626A" w:rsidRPr="00E153CC">
        <w:t>Югре</w:t>
      </w:r>
      <w:proofErr w:type="spellEnd"/>
      <w:r w:rsidR="00C2626A" w:rsidRPr="00E153CC">
        <w:t>»;</w:t>
      </w:r>
    </w:p>
    <w:p w:rsidR="00C2626A" w:rsidRPr="00244790" w:rsidRDefault="003B4A55" w:rsidP="00C2626A">
      <w:pPr>
        <w:ind w:firstLine="709"/>
        <w:jc w:val="both"/>
        <w:rPr>
          <w:color w:val="000000"/>
          <w:highlight w:val="yellow"/>
        </w:rPr>
      </w:pPr>
      <w:r>
        <w:rPr>
          <w:shd w:val="clear" w:color="auto" w:fill="FFFFFF"/>
        </w:rPr>
        <w:t>27</w:t>
      </w:r>
      <w:r w:rsidR="00C2626A">
        <w:rPr>
          <w:shd w:val="clear" w:color="auto" w:fill="FFFFFF"/>
        </w:rPr>
        <w:t>)</w:t>
      </w:r>
      <w:r w:rsidR="00C2626A" w:rsidRPr="00244790">
        <w:rPr>
          <w:shd w:val="clear" w:color="auto" w:fill="FFFFFF"/>
        </w:rPr>
        <w:t xml:space="preserve"> Закон</w:t>
      </w:r>
      <w:r w:rsidR="00C2626A">
        <w:rPr>
          <w:shd w:val="clear" w:color="auto" w:fill="FFFFFF"/>
        </w:rPr>
        <w:t>а</w:t>
      </w:r>
      <w:r w:rsidR="00C2626A" w:rsidRPr="00244790">
        <w:rPr>
          <w:shd w:val="clear" w:color="auto" w:fill="FFFFFF"/>
        </w:rPr>
        <w:t xml:space="preserve"> Ханты-Мансийского автономного округа</w:t>
      </w:r>
      <w:r w:rsidR="00C2626A">
        <w:rPr>
          <w:shd w:val="clear" w:color="auto" w:fill="FFFFFF"/>
        </w:rPr>
        <w:t xml:space="preserve"> </w:t>
      </w:r>
      <w:r w:rsidR="00C2626A" w:rsidRPr="00244790">
        <w:rPr>
          <w:shd w:val="clear" w:color="auto" w:fill="FFFFFF"/>
        </w:rPr>
        <w:t>-</w:t>
      </w:r>
      <w:r w:rsidR="00C2626A">
        <w:rPr>
          <w:shd w:val="clear" w:color="auto" w:fill="FFFFFF"/>
        </w:rPr>
        <w:t xml:space="preserve"> </w:t>
      </w:r>
      <w:r w:rsidR="00C2626A" w:rsidRPr="00244790">
        <w:rPr>
          <w:shd w:val="clear" w:color="auto" w:fill="FFFFFF"/>
        </w:rPr>
        <w:t xml:space="preserve">Югры от 25.09. 2008 № 86-оз «О мерах по противодействию коррупции </w:t>
      </w:r>
      <w:proofErr w:type="gramStart"/>
      <w:r w:rsidR="00C2626A" w:rsidRPr="00244790">
        <w:rPr>
          <w:shd w:val="clear" w:color="auto" w:fill="FFFFFF"/>
        </w:rPr>
        <w:t>в</w:t>
      </w:r>
      <w:proofErr w:type="gramEnd"/>
      <w:r w:rsidR="00C2626A" w:rsidRPr="00244790">
        <w:rPr>
          <w:shd w:val="clear" w:color="auto" w:fill="FFFFFF"/>
        </w:rPr>
        <w:t xml:space="preserve"> </w:t>
      </w:r>
      <w:proofErr w:type="gramStart"/>
      <w:r w:rsidR="00C2626A" w:rsidRPr="00244790">
        <w:rPr>
          <w:shd w:val="clear" w:color="auto" w:fill="FFFFFF"/>
        </w:rPr>
        <w:t>Ханты-Мансийском</w:t>
      </w:r>
      <w:proofErr w:type="gramEnd"/>
      <w:r w:rsidR="00C2626A" w:rsidRPr="00244790">
        <w:rPr>
          <w:shd w:val="clear" w:color="auto" w:fill="FFFFFF"/>
        </w:rPr>
        <w:t xml:space="preserve"> автономном округе – </w:t>
      </w:r>
      <w:proofErr w:type="spellStart"/>
      <w:r w:rsidR="00C2626A" w:rsidRPr="00244790">
        <w:rPr>
          <w:shd w:val="clear" w:color="auto" w:fill="FFFFFF"/>
        </w:rPr>
        <w:t>Югре</w:t>
      </w:r>
      <w:proofErr w:type="spellEnd"/>
      <w:r w:rsidR="00C2626A" w:rsidRPr="00244790">
        <w:rPr>
          <w:shd w:val="clear" w:color="auto" w:fill="FFFFFF"/>
        </w:rPr>
        <w:t>»;</w:t>
      </w:r>
    </w:p>
    <w:p w:rsidR="00C2626A" w:rsidRPr="00244790" w:rsidRDefault="003B4A55" w:rsidP="00C2626A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t>28</w:t>
      </w:r>
      <w:r w:rsidR="00C2626A">
        <w:rPr>
          <w:bCs/>
          <w:color w:val="26282F"/>
        </w:rPr>
        <w:t xml:space="preserve">) </w:t>
      </w:r>
      <w:r w:rsidR="00C2626A" w:rsidRPr="00244790">
        <w:rPr>
          <w:bCs/>
          <w:color w:val="26282F"/>
        </w:rPr>
        <w:t>Закон</w:t>
      </w:r>
      <w:r w:rsidR="00C2626A">
        <w:rPr>
          <w:bCs/>
          <w:color w:val="26282F"/>
        </w:rPr>
        <w:t>а</w:t>
      </w:r>
      <w:r w:rsidR="00C2626A" w:rsidRPr="00244790">
        <w:rPr>
          <w:bCs/>
          <w:color w:val="26282F"/>
        </w:rPr>
        <w:t xml:space="preserve"> Ханты-Мансийского </w:t>
      </w:r>
      <w:r w:rsidR="00C2626A" w:rsidRPr="00244790">
        <w:rPr>
          <w:shd w:val="clear" w:color="auto" w:fill="FFFFFF"/>
        </w:rPr>
        <w:t>автономного округа</w:t>
      </w:r>
      <w:r w:rsidR="00C2626A">
        <w:rPr>
          <w:shd w:val="clear" w:color="auto" w:fill="FFFFFF"/>
        </w:rPr>
        <w:t xml:space="preserve"> </w:t>
      </w:r>
      <w:r w:rsidR="00C2626A" w:rsidRPr="00244790">
        <w:rPr>
          <w:shd w:val="clear" w:color="auto" w:fill="FFFFFF"/>
        </w:rPr>
        <w:t>-</w:t>
      </w:r>
      <w:r w:rsidR="00C2626A">
        <w:rPr>
          <w:shd w:val="clear" w:color="auto" w:fill="FFFFFF"/>
        </w:rPr>
        <w:t xml:space="preserve"> </w:t>
      </w:r>
      <w:r w:rsidR="00C2626A" w:rsidRPr="00244790">
        <w:rPr>
          <w:shd w:val="clear" w:color="auto" w:fill="FFFFFF"/>
        </w:rPr>
        <w:t>Югры</w:t>
      </w:r>
      <w:r w:rsidR="00C2626A" w:rsidRPr="00244790">
        <w:rPr>
          <w:bCs/>
          <w:color w:val="26282F"/>
        </w:rPr>
        <w:t xml:space="preserve"> от 30</w:t>
      </w:r>
      <w:r w:rsidR="00C2626A">
        <w:rPr>
          <w:bCs/>
          <w:color w:val="26282F"/>
        </w:rPr>
        <w:t>.09.</w:t>
      </w:r>
      <w:r w:rsidR="00C2626A" w:rsidRPr="00244790">
        <w:rPr>
          <w:bCs/>
          <w:color w:val="26282F"/>
        </w:rPr>
        <w:t xml:space="preserve">2011 </w:t>
      </w:r>
      <w:r w:rsidR="00C2626A">
        <w:rPr>
          <w:bCs/>
          <w:color w:val="26282F"/>
        </w:rPr>
        <w:t>№</w:t>
      </w:r>
      <w:r w:rsidR="00C2626A" w:rsidRPr="00244790">
        <w:rPr>
          <w:bCs/>
          <w:color w:val="26282F"/>
        </w:rPr>
        <w:t xml:space="preserve"> 95-оз </w:t>
      </w:r>
      <w:r w:rsidR="00C2626A">
        <w:rPr>
          <w:bCs/>
          <w:color w:val="26282F"/>
        </w:rPr>
        <w:t>«</w:t>
      </w:r>
      <w:r w:rsidR="00C2626A" w:rsidRPr="00244790">
        <w:rPr>
          <w:bCs/>
          <w:color w:val="26282F"/>
        </w:rPr>
        <w:t>О приемно</w:t>
      </w:r>
      <w:r w:rsidR="00C2626A">
        <w:rPr>
          <w:bCs/>
          <w:color w:val="26282F"/>
        </w:rPr>
        <w:t>й семье для пожилого гражданина»;</w:t>
      </w:r>
    </w:p>
    <w:p w:rsidR="00C2626A" w:rsidRPr="00244790" w:rsidRDefault="003B4A55" w:rsidP="00C2626A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t>29</w:t>
      </w:r>
      <w:r w:rsidR="00C2626A">
        <w:rPr>
          <w:bCs/>
          <w:color w:val="26282F"/>
        </w:rPr>
        <w:t xml:space="preserve">) </w:t>
      </w:r>
      <w:r w:rsidR="00C2626A" w:rsidRPr="00244790">
        <w:rPr>
          <w:bCs/>
          <w:color w:val="26282F"/>
        </w:rPr>
        <w:t>Закон</w:t>
      </w:r>
      <w:r w:rsidR="00C2626A">
        <w:rPr>
          <w:bCs/>
          <w:color w:val="26282F"/>
        </w:rPr>
        <w:t>а</w:t>
      </w:r>
      <w:r w:rsidR="00C2626A" w:rsidRPr="00244790">
        <w:rPr>
          <w:bCs/>
          <w:color w:val="26282F"/>
        </w:rPr>
        <w:t xml:space="preserve"> Ханты-Мансийского </w:t>
      </w:r>
      <w:r w:rsidR="00C2626A" w:rsidRPr="00244790">
        <w:rPr>
          <w:shd w:val="clear" w:color="auto" w:fill="FFFFFF"/>
        </w:rPr>
        <w:t>автономного округа</w:t>
      </w:r>
      <w:r w:rsidR="00C2626A">
        <w:rPr>
          <w:shd w:val="clear" w:color="auto" w:fill="FFFFFF"/>
        </w:rPr>
        <w:t xml:space="preserve"> </w:t>
      </w:r>
      <w:r w:rsidR="00C2626A" w:rsidRPr="00244790">
        <w:rPr>
          <w:shd w:val="clear" w:color="auto" w:fill="FFFFFF"/>
        </w:rPr>
        <w:t>-</w:t>
      </w:r>
      <w:r w:rsidR="00C2626A">
        <w:rPr>
          <w:shd w:val="clear" w:color="auto" w:fill="FFFFFF"/>
        </w:rPr>
        <w:t xml:space="preserve"> </w:t>
      </w:r>
      <w:r w:rsidR="00C2626A" w:rsidRPr="00244790">
        <w:rPr>
          <w:shd w:val="clear" w:color="auto" w:fill="FFFFFF"/>
        </w:rPr>
        <w:t>Югры</w:t>
      </w:r>
      <w:r w:rsidR="00C2626A" w:rsidRPr="00244790">
        <w:rPr>
          <w:bCs/>
          <w:color w:val="26282F"/>
        </w:rPr>
        <w:t xml:space="preserve"> от </w:t>
      </w:r>
      <w:r w:rsidR="00C2626A">
        <w:rPr>
          <w:bCs/>
          <w:color w:val="26282F"/>
        </w:rPr>
        <w:t>0</w:t>
      </w:r>
      <w:r w:rsidR="00C2626A" w:rsidRPr="00244790">
        <w:rPr>
          <w:bCs/>
          <w:color w:val="26282F"/>
        </w:rPr>
        <w:t>9</w:t>
      </w:r>
      <w:r w:rsidR="00C2626A">
        <w:rPr>
          <w:bCs/>
          <w:color w:val="26282F"/>
        </w:rPr>
        <w:t>.06.</w:t>
      </w:r>
      <w:r w:rsidR="00C2626A" w:rsidRPr="00244790">
        <w:rPr>
          <w:bCs/>
          <w:color w:val="26282F"/>
        </w:rPr>
        <w:t xml:space="preserve">2009 </w:t>
      </w:r>
      <w:r w:rsidR="00C2626A">
        <w:rPr>
          <w:bCs/>
          <w:color w:val="26282F"/>
        </w:rPr>
        <w:t>№</w:t>
      </w:r>
      <w:r w:rsidR="00C2626A" w:rsidRPr="00244790">
        <w:rPr>
          <w:bCs/>
          <w:color w:val="26282F"/>
        </w:rPr>
        <w:t xml:space="preserve"> 86-оз </w:t>
      </w:r>
      <w:r w:rsidR="00C2626A">
        <w:rPr>
          <w:bCs/>
          <w:color w:val="26282F"/>
        </w:rPr>
        <w:t>«</w:t>
      </w:r>
      <w:r w:rsidR="00C2626A" w:rsidRPr="00244790">
        <w:rPr>
          <w:bCs/>
          <w:color w:val="26282F"/>
        </w:rPr>
        <w:t xml:space="preserve"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="00C2626A" w:rsidRPr="00244790">
        <w:rPr>
          <w:bCs/>
          <w:color w:val="26282F"/>
        </w:rPr>
        <w:t>в</w:t>
      </w:r>
      <w:proofErr w:type="gramEnd"/>
      <w:r w:rsidR="00C2626A" w:rsidRPr="00244790">
        <w:rPr>
          <w:bCs/>
          <w:color w:val="26282F"/>
        </w:rPr>
        <w:t xml:space="preserve"> </w:t>
      </w:r>
      <w:proofErr w:type="gramStart"/>
      <w:r w:rsidR="00C2626A" w:rsidRPr="00244790">
        <w:rPr>
          <w:bCs/>
          <w:color w:val="26282F"/>
        </w:rPr>
        <w:t>Ханты-Мансийском</w:t>
      </w:r>
      <w:proofErr w:type="gramEnd"/>
      <w:r w:rsidR="00C2626A" w:rsidRPr="00244790">
        <w:rPr>
          <w:bCs/>
          <w:color w:val="26282F"/>
        </w:rPr>
        <w:t xml:space="preserve"> автономном округе </w:t>
      </w:r>
      <w:r w:rsidR="00C2626A">
        <w:rPr>
          <w:bCs/>
          <w:color w:val="26282F"/>
        </w:rPr>
        <w:t>–</w:t>
      </w:r>
      <w:r w:rsidR="00C2626A" w:rsidRPr="00244790">
        <w:rPr>
          <w:bCs/>
          <w:color w:val="26282F"/>
        </w:rPr>
        <w:t xml:space="preserve"> </w:t>
      </w:r>
      <w:proofErr w:type="spellStart"/>
      <w:r w:rsidR="00C2626A" w:rsidRPr="00244790">
        <w:rPr>
          <w:bCs/>
          <w:color w:val="26282F"/>
        </w:rPr>
        <w:t>Югре</w:t>
      </w:r>
      <w:proofErr w:type="spellEnd"/>
      <w:r w:rsidR="00C2626A">
        <w:rPr>
          <w:bCs/>
          <w:color w:val="26282F"/>
        </w:rPr>
        <w:t>»;</w:t>
      </w:r>
    </w:p>
    <w:p w:rsidR="00C2626A" w:rsidRPr="00244790" w:rsidRDefault="003B4A55" w:rsidP="00C2626A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t>30</w:t>
      </w:r>
      <w:r w:rsidR="00C2626A">
        <w:rPr>
          <w:bCs/>
          <w:color w:val="26282F"/>
        </w:rPr>
        <w:t xml:space="preserve">) </w:t>
      </w:r>
      <w:r w:rsidR="00C2626A" w:rsidRPr="00244790">
        <w:rPr>
          <w:bCs/>
          <w:color w:val="26282F"/>
        </w:rPr>
        <w:t>Закон</w:t>
      </w:r>
      <w:r w:rsidR="00C2626A">
        <w:rPr>
          <w:bCs/>
          <w:color w:val="26282F"/>
        </w:rPr>
        <w:t>а</w:t>
      </w:r>
      <w:r w:rsidR="00C2626A" w:rsidRPr="00244790">
        <w:rPr>
          <w:bCs/>
          <w:color w:val="26282F"/>
        </w:rPr>
        <w:t xml:space="preserve"> Ханты-Мансийского </w:t>
      </w:r>
      <w:r w:rsidR="00C2626A" w:rsidRPr="00244790">
        <w:rPr>
          <w:shd w:val="clear" w:color="auto" w:fill="FFFFFF"/>
        </w:rPr>
        <w:t>автономного округа</w:t>
      </w:r>
      <w:r w:rsidR="00C2626A">
        <w:rPr>
          <w:shd w:val="clear" w:color="auto" w:fill="FFFFFF"/>
        </w:rPr>
        <w:t xml:space="preserve"> </w:t>
      </w:r>
      <w:r w:rsidR="00C2626A" w:rsidRPr="00244790">
        <w:rPr>
          <w:shd w:val="clear" w:color="auto" w:fill="FFFFFF"/>
        </w:rPr>
        <w:t>-</w:t>
      </w:r>
      <w:r w:rsidR="00C2626A">
        <w:rPr>
          <w:shd w:val="clear" w:color="auto" w:fill="FFFFFF"/>
        </w:rPr>
        <w:t xml:space="preserve"> </w:t>
      </w:r>
      <w:r w:rsidR="00C2626A" w:rsidRPr="00244790">
        <w:rPr>
          <w:shd w:val="clear" w:color="auto" w:fill="FFFFFF"/>
        </w:rPr>
        <w:t>Югры</w:t>
      </w:r>
      <w:r w:rsidR="00C2626A" w:rsidRPr="00244790">
        <w:rPr>
          <w:bCs/>
          <w:color w:val="26282F"/>
        </w:rPr>
        <w:t xml:space="preserve"> от 22</w:t>
      </w:r>
      <w:r w:rsidR="00C2626A">
        <w:rPr>
          <w:bCs/>
          <w:color w:val="26282F"/>
        </w:rPr>
        <w:t>.12.</w:t>
      </w:r>
      <w:r w:rsidR="00C2626A" w:rsidRPr="00244790">
        <w:rPr>
          <w:bCs/>
          <w:color w:val="26282F"/>
        </w:rPr>
        <w:t xml:space="preserve">2008 </w:t>
      </w:r>
      <w:r w:rsidR="00C2626A">
        <w:rPr>
          <w:bCs/>
          <w:color w:val="26282F"/>
        </w:rPr>
        <w:t xml:space="preserve">№ </w:t>
      </w:r>
      <w:r w:rsidR="00C2626A" w:rsidRPr="00244790">
        <w:rPr>
          <w:bCs/>
          <w:color w:val="26282F"/>
        </w:rPr>
        <w:t xml:space="preserve">148-оз </w:t>
      </w:r>
      <w:r w:rsidR="00C2626A">
        <w:rPr>
          <w:bCs/>
          <w:color w:val="26282F"/>
        </w:rPr>
        <w:t>«</w:t>
      </w:r>
      <w:r w:rsidR="00C2626A" w:rsidRPr="00244790">
        <w:rPr>
          <w:bCs/>
          <w:color w:val="26282F"/>
        </w:rPr>
        <w:t>Об организации и осуществлении деятельности по опеке и попечительству на территории Ханты-Мансий</w:t>
      </w:r>
      <w:r w:rsidR="00C2626A">
        <w:rPr>
          <w:bCs/>
          <w:color w:val="26282F"/>
        </w:rPr>
        <w:t>ского автономного округа – Югры»;</w:t>
      </w:r>
    </w:p>
    <w:p w:rsidR="00C2626A" w:rsidRPr="00244790" w:rsidRDefault="003B4A55" w:rsidP="00C2626A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t>31</w:t>
      </w:r>
      <w:r w:rsidR="00C2626A">
        <w:rPr>
          <w:bCs/>
          <w:color w:val="26282F"/>
        </w:rPr>
        <w:t xml:space="preserve">) </w:t>
      </w:r>
      <w:r w:rsidR="00C2626A" w:rsidRPr="00244790">
        <w:rPr>
          <w:bCs/>
          <w:color w:val="26282F"/>
        </w:rPr>
        <w:t>Закон</w:t>
      </w:r>
      <w:r w:rsidR="00C2626A">
        <w:rPr>
          <w:bCs/>
          <w:color w:val="26282F"/>
        </w:rPr>
        <w:t>а</w:t>
      </w:r>
      <w:r w:rsidR="00C2626A" w:rsidRPr="00244790">
        <w:rPr>
          <w:bCs/>
          <w:color w:val="26282F"/>
        </w:rPr>
        <w:t xml:space="preserve"> Ханты-Мансийского </w:t>
      </w:r>
      <w:r w:rsidR="00C2626A" w:rsidRPr="00244790">
        <w:rPr>
          <w:shd w:val="clear" w:color="auto" w:fill="FFFFFF"/>
        </w:rPr>
        <w:t>автономного округа</w:t>
      </w:r>
      <w:r w:rsidR="00C2626A">
        <w:rPr>
          <w:shd w:val="clear" w:color="auto" w:fill="FFFFFF"/>
        </w:rPr>
        <w:t xml:space="preserve"> </w:t>
      </w:r>
      <w:r w:rsidR="00C2626A" w:rsidRPr="00244790">
        <w:rPr>
          <w:shd w:val="clear" w:color="auto" w:fill="FFFFFF"/>
        </w:rPr>
        <w:t>-</w:t>
      </w:r>
      <w:r w:rsidR="00C2626A">
        <w:rPr>
          <w:shd w:val="clear" w:color="auto" w:fill="FFFFFF"/>
        </w:rPr>
        <w:t xml:space="preserve"> </w:t>
      </w:r>
      <w:r w:rsidR="00C2626A" w:rsidRPr="00244790">
        <w:rPr>
          <w:shd w:val="clear" w:color="auto" w:fill="FFFFFF"/>
        </w:rPr>
        <w:t>Югры</w:t>
      </w:r>
      <w:r w:rsidR="00C2626A" w:rsidRPr="00244790">
        <w:rPr>
          <w:bCs/>
          <w:color w:val="26282F"/>
        </w:rPr>
        <w:t xml:space="preserve"> от 20</w:t>
      </w:r>
      <w:r w:rsidR="00C2626A">
        <w:rPr>
          <w:bCs/>
          <w:color w:val="26282F"/>
        </w:rPr>
        <w:t>.07.</w:t>
      </w:r>
      <w:r w:rsidR="00C2626A" w:rsidRPr="00244790">
        <w:rPr>
          <w:bCs/>
          <w:color w:val="26282F"/>
        </w:rPr>
        <w:t xml:space="preserve">2007 </w:t>
      </w:r>
      <w:r w:rsidR="00C2626A">
        <w:rPr>
          <w:bCs/>
          <w:color w:val="26282F"/>
        </w:rPr>
        <w:t xml:space="preserve">№ </w:t>
      </w:r>
      <w:r w:rsidR="00C2626A" w:rsidRPr="00244790">
        <w:rPr>
          <w:bCs/>
          <w:color w:val="26282F"/>
        </w:rPr>
        <w:t>114-оз</w:t>
      </w:r>
      <w:r w:rsidR="00C2626A">
        <w:rPr>
          <w:bCs/>
          <w:color w:val="26282F"/>
        </w:rPr>
        <w:t xml:space="preserve"> «</w:t>
      </w:r>
      <w:r w:rsidR="00C2626A" w:rsidRPr="00244790">
        <w:rPr>
          <w:bCs/>
          <w:color w:val="26282F"/>
        </w:rPr>
        <w:t>О наделении органов местного самоуправления муниципальных образований</w:t>
      </w:r>
      <w:r w:rsidR="00C2626A">
        <w:rPr>
          <w:bCs/>
          <w:color w:val="26282F"/>
        </w:rPr>
        <w:t xml:space="preserve"> </w:t>
      </w:r>
      <w:r w:rsidR="00C2626A" w:rsidRPr="00244790">
        <w:rPr>
          <w:bCs/>
          <w:color w:val="26282F"/>
        </w:rPr>
        <w:t>Ханты-Мансийского автономного округа - Югры отдельными государственными</w:t>
      </w:r>
      <w:r w:rsidR="00C2626A">
        <w:rPr>
          <w:bCs/>
          <w:color w:val="26282F"/>
        </w:rPr>
        <w:t xml:space="preserve"> </w:t>
      </w:r>
      <w:r w:rsidR="00C2626A" w:rsidRPr="00244790">
        <w:rPr>
          <w:bCs/>
          <w:color w:val="26282F"/>
        </w:rPr>
        <w:t>полномочиями по осуществлению деятель</w:t>
      </w:r>
      <w:r w:rsidR="00C2626A">
        <w:rPr>
          <w:bCs/>
          <w:color w:val="26282F"/>
        </w:rPr>
        <w:t>ности по опеке и попечительству»;</w:t>
      </w:r>
    </w:p>
    <w:p w:rsidR="00C2626A" w:rsidRPr="00353CEB" w:rsidRDefault="003B4A55" w:rsidP="00C2626A">
      <w:pPr>
        <w:ind w:right="-1" w:firstLine="709"/>
        <w:jc w:val="both"/>
      </w:pPr>
      <w:r>
        <w:lastRenderedPageBreak/>
        <w:t>32</w:t>
      </w:r>
      <w:r w:rsidR="00C2626A">
        <w:t>)</w:t>
      </w:r>
      <w:r w:rsidR="00C2626A" w:rsidRPr="00353CEB">
        <w:t xml:space="preserve"> приказ</w:t>
      </w:r>
      <w:r w:rsidR="00C2626A">
        <w:t>а</w:t>
      </w:r>
      <w:r w:rsidR="00C2626A" w:rsidRPr="00353CEB">
        <w:t xml:space="preserve"> Департамента труда и занятости населения </w:t>
      </w:r>
      <w:r w:rsidR="00C2626A">
        <w:t>Ханты</w:t>
      </w:r>
      <w:r w:rsidR="00C2626A" w:rsidRPr="00353CEB">
        <w:t>-Мансийского автономного округа –</w:t>
      </w:r>
      <w:r w:rsidR="00C2626A">
        <w:t xml:space="preserve"> </w:t>
      </w:r>
      <w:r w:rsidR="00C2626A" w:rsidRPr="00353CEB">
        <w:t>Югры от 27.04.2015 № 6-нп «</w:t>
      </w:r>
      <w:r w:rsidR="00C2626A" w:rsidRPr="00353CEB">
        <w:rPr>
          <w:color w:val="000000"/>
        </w:rPr>
        <w:t>Об утверждении административного регламента</w:t>
      </w:r>
      <w:r>
        <w:rPr>
          <w:color w:val="000000"/>
        </w:rPr>
        <w:t xml:space="preserve"> </w:t>
      </w:r>
      <w:r w:rsidR="00C2626A" w:rsidRPr="00353CEB">
        <w:rPr>
          <w:color w:val="000000"/>
        </w:rPr>
        <w:t>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</w:t>
      </w:r>
      <w:r w:rsidR="00C2626A">
        <w:rPr>
          <w:color w:val="000000"/>
        </w:rPr>
        <w:t>;</w:t>
      </w:r>
    </w:p>
    <w:p w:rsidR="00C2626A" w:rsidRPr="00353CEB" w:rsidRDefault="003B4A55" w:rsidP="00C2626A">
      <w:pPr>
        <w:ind w:right="-1" w:firstLine="709"/>
        <w:jc w:val="both"/>
      </w:pPr>
      <w:r>
        <w:t>33</w:t>
      </w:r>
      <w:r w:rsidR="00C2626A">
        <w:t>)</w:t>
      </w:r>
      <w:r w:rsidR="00C2626A" w:rsidRPr="00353CEB">
        <w:t xml:space="preserve"> приказ</w:t>
      </w:r>
      <w:r w:rsidR="00C2626A">
        <w:t>а</w:t>
      </w:r>
      <w:r w:rsidR="00C2626A" w:rsidRPr="00353CEB">
        <w:t xml:space="preserve"> Департамента социального развития </w:t>
      </w:r>
      <w:r w:rsidR="00C2626A">
        <w:t>Ханты</w:t>
      </w:r>
      <w:r w:rsidR="00C2626A" w:rsidRPr="00353CEB">
        <w:t xml:space="preserve">-Мансийского автономного округа </w:t>
      </w:r>
      <w:proofErr w:type="gramStart"/>
      <w:r w:rsidR="00C2626A" w:rsidRPr="00353CEB">
        <w:t>–Ю</w:t>
      </w:r>
      <w:proofErr w:type="gramEnd"/>
      <w:r w:rsidR="00C2626A" w:rsidRPr="00353CEB">
        <w:t>гры от 27.08.2015 № 588-р «О внедрении автоматизированной системы «Опека»;</w:t>
      </w:r>
    </w:p>
    <w:p w:rsidR="00C2626A" w:rsidRPr="00336E1E" w:rsidRDefault="003B4A55" w:rsidP="00C2626A">
      <w:pPr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34</w:t>
      </w:r>
      <w:r w:rsidR="00C2626A">
        <w:rPr>
          <w:shd w:val="clear" w:color="auto" w:fill="FFFFFF"/>
        </w:rPr>
        <w:t>) решения</w:t>
      </w:r>
      <w:r w:rsidR="00C2626A" w:rsidRPr="00336E1E">
        <w:rPr>
          <w:shd w:val="clear" w:color="auto" w:fill="FFFFFF"/>
        </w:rPr>
        <w:t xml:space="preserve"> Думы города Югорска от 26.04.2011 № 54 «О Кодексе этики и служебного поведения муниципальных служащих органов местного самоуправления города Югорска»;</w:t>
      </w:r>
    </w:p>
    <w:p w:rsidR="00C2626A" w:rsidRPr="00336E1E" w:rsidRDefault="003B4A55" w:rsidP="00C2626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C2626A">
        <w:rPr>
          <w:rFonts w:ascii="Times New Roman" w:hAnsi="Times New Roman"/>
          <w:sz w:val="24"/>
          <w:szCs w:val="24"/>
        </w:rPr>
        <w:t>) постановления</w:t>
      </w:r>
      <w:r w:rsidR="00C2626A" w:rsidRPr="00336E1E">
        <w:rPr>
          <w:rFonts w:ascii="Times New Roman" w:hAnsi="Times New Roman"/>
          <w:sz w:val="24"/>
          <w:szCs w:val="24"/>
        </w:rPr>
        <w:t xml:space="preserve"> администрации города Югорска от 19.03.2015 № 1628 «О Порядке возмещения расходов, связанных со служебными командировками руководителей и работников муниципальных учреждений»;</w:t>
      </w:r>
    </w:p>
    <w:p w:rsidR="00C2626A" w:rsidRPr="00336E1E" w:rsidRDefault="003B4A55" w:rsidP="00C2626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C2626A">
        <w:rPr>
          <w:rFonts w:ascii="Times New Roman" w:hAnsi="Times New Roman"/>
          <w:sz w:val="24"/>
          <w:szCs w:val="24"/>
        </w:rPr>
        <w:t>) постановления</w:t>
      </w:r>
      <w:r w:rsidR="00C2626A" w:rsidRPr="00336E1E">
        <w:rPr>
          <w:rFonts w:ascii="Times New Roman" w:hAnsi="Times New Roman"/>
          <w:sz w:val="24"/>
          <w:szCs w:val="24"/>
        </w:rPr>
        <w:t xml:space="preserve"> администрации города Югорска от 08.04.2014 № 1355 «О Методике проведения конкурса на замещение вакантных должностей руководителей муниципальных организаций города Югорска»;</w:t>
      </w:r>
    </w:p>
    <w:p w:rsidR="00C2626A" w:rsidRPr="00336E1E" w:rsidRDefault="003B4A55" w:rsidP="00C2626A">
      <w:pPr>
        <w:ind w:firstLine="709"/>
        <w:contextualSpacing/>
        <w:jc w:val="both"/>
      </w:pPr>
      <w:r>
        <w:rPr>
          <w:shd w:val="clear" w:color="auto" w:fill="FFFFFF"/>
        </w:rPr>
        <w:t>37</w:t>
      </w:r>
      <w:r w:rsidR="00C2626A">
        <w:rPr>
          <w:shd w:val="clear" w:color="auto" w:fill="FFFFFF"/>
        </w:rPr>
        <w:t>)</w:t>
      </w:r>
      <w:r w:rsidR="00C2626A" w:rsidRPr="00336E1E">
        <w:rPr>
          <w:shd w:val="clear" w:color="auto" w:fill="FFFFFF"/>
        </w:rPr>
        <w:t xml:space="preserve"> </w:t>
      </w:r>
      <w:r w:rsidR="00C2626A" w:rsidRPr="00336E1E">
        <w:t>постановлени</w:t>
      </w:r>
      <w:r w:rsidR="00C2626A">
        <w:t>я</w:t>
      </w:r>
      <w:r w:rsidR="00C2626A" w:rsidRPr="00336E1E">
        <w:t xml:space="preserve"> администрации города Югорска от 25.03.2013 № 713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ее должностных лиц и муниципальных служащих»;</w:t>
      </w:r>
    </w:p>
    <w:p w:rsidR="00C2626A" w:rsidRPr="00336E1E" w:rsidRDefault="003B4A55" w:rsidP="00C2626A">
      <w:pPr>
        <w:ind w:firstLine="709"/>
        <w:contextualSpacing/>
        <w:jc w:val="both"/>
      </w:pPr>
      <w:r>
        <w:t>38</w:t>
      </w:r>
      <w:r w:rsidR="00C2626A">
        <w:t>) постановления</w:t>
      </w:r>
      <w:r w:rsidR="00C2626A" w:rsidRPr="00336E1E">
        <w:t xml:space="preserve"> администрации города Югорска от 11.11.2015 № 3343 «Об  утверждении Положения о системе управления охраной труда в администрации города Югорска»;</w:t>
      </w:r>
    </w:p>
    <w:p w:rsidR="00C2626A" w:rsidRPr="00336E1E" w:rsidRDefault="003B4A55" w:rsidP="00C2626A">
      <w:pPr>
        <w:ind w:firstLine="709"/>
        <w:contextualSpacing/>
        <w:jc w:val="both"/>
        <w:rPr>
          <w:highlight w:val="yellow"/>
          <w:shd w:val="clear" w:color="auto" w:fill="FFFFFF"/>
        </w:rPr>
      </w:pPr>
      <w:r>
        <w:t>39</w:t>
      </w:r>
      <w:r w:rsidR="00C2626A">
        <w:t xml:space="preserve">) </w:t>
      </w:r>
      <w:r w:rsidR="00C2626A">
        <w:rPr>
          <w:shd w:val="clear" w:color="auto" w:fill="FFFFFF"/>
        </w:rPr>
        <w:t>постановления</w:t>
      </w:r>
      <w:r w:rsidR="00C2626A" w:rsidRPr="00336E1E">
        <w:rPr>
          <w:shd w:val="clear" w:color="auto" w:fill="FFFFFF"/>
        </w:rPr>
        <w:t xml:space="preserve"> администрации города Югорска от 22.06.2016 № 1474 «Об утверждении Правил внутреннего трудового распорядка для работников администрации города Югорска;</w:t>
      </w:r>
    </w:p>
    <w:p w:rsidR="00C2626A" w:rsidRPr="00336E1E" w:rsidRDefault="003B4A55" w:rsidP="00C2626A">
      <w:pPr>
        <w:ind w:firstLine="709"/>
        <w:contextualSpacing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40</w:t>
      </w:r>
      <w:r w:rsidR="00C2626A">
        <w:rPr>
          <w:shd w:val="clear" w:color="auto" w:fill="FFFFFF"/>
        </w:rPr>
        <w:t>) постановления</w:t>
      </w:r>
      <w:r w:rsidR="00C2626A" w:rsidRPr="00336E1E">
        <w:rPr>
          <w:shd w:val="clear" w:color="auto" w:fill="FFFFFF"/>
        </w:rPr>
        <w:t xml:space="preserve"> администрации города Югорска от 07.05.2014 № 2051 «О порядке сообщения муниципальными служащими администрации города Югорска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  <w:proofErr w:type="gramEnd"/>
    </w:p>
    <w:p w:rsidR="00C2626A" w:rsidRPr="00336E1E" w:rsidRDefault="003B4A55" w:rsidP="00C2626A">
      <w:pPr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41</w:t>
      </w:r>
      <w:r w:rsidR="00C2626A">
        <w:rPr>
          <w:shd w:val="clear" w:color="auto" w:fill="FFFFFF"/>
        </w:rPr>
        <w:t>) постановления</w:t>
      </w:r>
      <w:r w:rsidR="00C2626A" w:rsidRPr="00336E1E">
        <w:rPr>
          <w:shd w:val="clear" w:color="auto" w:fill="FFFFFF"/>
        </w:rPr>
        <w:t xml:space="preserve"> администрации города Югорска от 09.07.2014 № 3309 «О порядке уведомления муниципальными служащими администрации города Югорска представителя нанимателя о намерении выполнять иную оплачиваемую работу»;</w:t>
      </w:r>
    </w:p>
    <w:p w:rsidR="00C2626A" w:rsidRPr="00336E1E" w:rsidRDefault="003B4A55" w:rsidP="00C2626A">
      <w:pPr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42</w:t>
      </w:r>
      <w:r w:rsidR="00C2626A">
        <w:rPr>
          <w:shd w:val="clear" w:color="auto" w:fill="FFFFFF"/>
        </w:rPr>
        <w:t>)</w:t>
      </w:r>
      <w:r w:rsidR="00C2626A" w:rsidRPr="00336E1E">
        <w:rPr>
          <w:shd w:val="clear" w:color="auto" w:fill="FFFFFF"/>
        </w:rPr>
        <w:t xml:space="preserve"> п</w:t>
      </w:r>
      <w:r w:rsidR="00C2626A" w:rsidRPr="00336E1E">
        <w:t>остановлени</w:t>
      </w:r>
      <w:r w:rsidR="00C2626A">
        <w:t>я</w:t>
      </w:r>
      <w:r w:rsidR="00C2626A" w:rsidRPr="00336E1E">
        <w:rPr>
          <w:shd w:val="clear" w:color="auto" w:fill="FFFFFF"/>
        </w:rPr>
        <w:t xml:space="preserve"> администрации города Югорска от 29.02.2016 № 2016 «Об утверждении Порядка уведомления представителя нанимателя о фактах обращения в целях склонения муниципальных служащих администрации города Югорска к совершению коррупционных правонарушений»;</w:t>
      </w:r>
    </w:p>
    <w:p w:rsidR="00C2626A" w:rsidRPr="00336E1E" w:rsidRDefault="003B4A55" w:rsidP="00C2626A">
      <w:pPr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43</w:t>
      </w:r>
      <w:r w:rsidR="00C2626A">
        <w:rPr>
          <w:shd w:val="clear" w:color="auto" w:fill="FFFFFF"/>
        </w:rPr>
        <w:t>) постановления</w:t>
      </w:r>
      <w:r w:rsidR="00C2626A" w:rsidRPr="00336E1E">
        <w:rPr>
          <w:shd w:val="clear" w:color="auto" w:fill="FFFFFF"/>
        </w:rPr>
        <w:t xml:space="preserve"> администрации города Югорска от 11.02.2016 № 331 «Об утверждении Положения о порядке сообщения муниципальными служащими города Югорска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2626A" w:rsidRPr="00336E1E" w:rsidRDefault="003B4A55" w:rsidP="00C2626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C2626A">
        <w:rPr>
          <w:rFonts w:ascii="Times New Roman" w:hAnsi="Times New Roman"/>
          <w:sz w:val="24"/>
          <w:szCs w:val="24"/>
        </w:rPr>
        <w:t>)</w:t>
      </w:r>
      <w:r w:rsidR="00C2626A" w:rsidRPr="00336E1E">
        <w:rPr>
          <w:rFonts w:ascii="Times New Roman" w:hAnsi="Times New Roman"/>
          <w:sz w:val="24"/>
          <w:szCs w:val="24"/>
        </w:rPr>
        <w:t xml:space="preserve"> </w:t>
      </w:r>
      <w:r w:rsidR="00C2626A">
        <w:rPr>
          <w:rFonts w:ascii="Times New Roman" w:hAnsi="Times New Roman"/>
          <w:sz w:val="24"/>
          <w:szCs w:val="24"/>
        </w:rPr>
        <w:t>з</w:t>
      </w:r>
      <w:r w:rsidR="00C2626A" w:rsidRPr="00336E1E">
        <w:rPr>
          <w:rFonts w:ascii="Times New Roman" w:hAnsi="Times New Roman"/>
          <w:sz w:val="24"/>
          <w:szCs w:val="24"/>
        </w:rPr>
        <w:t>наниями и</w:t>
      </w:r>
      <w:r w:rsidR="00C2626A" w:rsidRPr="00336E1E">
        <w:rPr>
          <w:rFonts w:ascii="Times New Roman" w:hAnsi="Times New Roman"/>
          <w:color w:val="000000"/>
          <w:sz w:val="24"/>
          <w:szCs w:val="24"/>
        </w:rPr>
        <w:t xml:space="preserve">ных </w:t>
      </w:r>
      <w:r w:rsidR="00C2626A" w:rsidRPr="00336E1E">
        <w:rPr>
          <w:rFonts w:ascii="Times New Roman" w:hAnsi="Times New Roman"/>
          <w:sz w:val="24"/>
          <w:szCs w:val="24"/>
        </w:rPr>
        <w:t>федеральных законов, Указов Президента Российской Федерации, нормативных правовых актов Российской Федерации, нормативных правовых актов Ханты-Мансийского автономного округа – Югры, муниципальных правовых актов по регулированию  осуществления отдельных государственных полномочий по опеке и попечительству.</w:t>
      </w:r>
    </w:p>
    <w:p w:rsidR="00C2626A" w:rsidRPr="007278B4" w:rsidRDefault="00C2626A" w:rsidP="003B4A55">
      <w:pPr>
        <w:shd w:val="clear" w:color="auto" w:fill="FFFFFF"/>
        <w:ind w:firstLine="709"/>
        <w:contextualSpacing/>
        <w:jc w:val="both"/>
        <w:rPr>
          <w:color w:val="000000"/>
        </w:rPr>
      </w:pPr>
      <w:r>
        <w:rPr>
          <w:color w:val="000000"/>
        </w:rPr>
        <w:t>2</w:t>
      </w:r>
      <w:r w:rsidRPr="001001D5">
        <w:rPr>
          <w:color w:val="000000"/>
        </w:rPr>
        <w:t>.6.</w:t>
      </w:r>
      <w:r w:rsidR="003B4A55">
        <w:rPr>
          <w:color w:val="000000"/>
        </w:rPr>
        <w:t>2</w:t>
      </w:r>
      <w:r w:rsidRPr="001001D5">
        <w:rPr>
          <w:color w:val="000000"/>
        </w:rPr>
        <w:t>. Иными профессиональными знаниями, в том числе:</w:t>
      </w:r>
      <w:r w:rsidRPr="007278B4">
        <w:rPr>
          <w:color w:val="000000"/>
        </w:rPr>
        <w:t xml:space="preserve"> </w:t>
      </w:r>
    </w:p>
    <w:p w:rsidR="00C2626A" w:rsidRPr="007278B4" w:rsidRDefault="00C2626A" w:rsidP="00C2626A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1) знанием</w:t>
      </w:r>
      <w:r w:rsidRPr="007278B4">
        <w:rPr>
          <w:color w:val="000000"/>
        </w:rPr>
        <w:t xml:space="preserve"> поняти</w:t>
      </w:r>
      <w:r>
        <w:rPr>
          <w:color w:val="000000"/>
        </w:rPr>
        <w:t>я</w:t>
      </w:r>
      <w:r w:rsidRPr="007278B4">
        <w:rPr>
          <w:color w:val="000000"/>
        </w:rPr>
        <w:t xml:space="preserve"> и признак</w:t>
      </w:r>
      <w:r>
        <w:rPr>
          <w:color w:val="000000"/>
        </w:rPr>
        <w:t>ов</w:t>
      </w:r>
      <w:r w:rsidRPr="007278B4">
        <w:rPr>
          <w:color w:val="000000"/>
        </w:rPr>
        <w:t xml:space="preserve"> государства; </w:t>
      </w:r>
    </w:p>
    <w:p w:rsidR="00C2626A" w:rsidRPr="007278B4" w:rsidRDefault="00C2626A" w:rsidP="00C2626A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2)</w:t>
      </w:r>
      <w:r w:rsidRPr="007278B4">
        <w:rPr>
          <w:color w:val="000000"/>
        </w:rPr>
        <w:t xml:space="preserve"> </w:t>
      </w:r>
      <w:r>
        <w:rPr>
          <w:color w:val="000000"/>
        </w:rPr>
        <w:t xml:space="preserve">знанием </w:t>
      </w:r>
      <w:r w:rsidRPr="007278B4">
        <w:rPr>
          <w:color w:val="000000"/>
        </w:rPr>
        <w:t>тип</w:t>
      </w:r>
      <w:r>
        <w:rPr>
          <w:color w:val="000000"/>
        </w:rPr>
        <w:t>ов</w:t>
      </w:r>
      <w:r w:rsidRPr="007278B4">
        <w:rPr>
          <w:color w:val="000000"/>
        </w:rPr>
        <w:t xml:space="preserve"> организационных структур; </w:t>
      </w:r>
    </w:p>
    <w:p w:rsidR="00C2626A" w:rsidRPr="007278B4" w:rsidRDefault="00C2626A" w:rsidP="003B4A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3) знанием принципов</w:t>
      </w:r>
      <w:r w:rsidRPr="007278B4">
        <w:rPr>
          <w:color w:val="000000"/>
        </w:rPr>
        <w:t xml:space="preserve"> формирования и работы с кадровым резервом в  органе местного самоуправления;</w:t>
      </w:r>
    </w:p>
    <w:p w:rsidR="00C2626A" w:rsidRPr="007278B4" w:rsidRDefault="00C2626A" w:rsidP="00C2626A">
      <w:pPr>
        <w:shd w:val="clear" w:color="auto" w:fill="FFFFFF"/>
        <w:ind w:firstLine="709"/>
        <w:contextualSpacing/>
        <w:jc w:val="both"/>
      </w:pPr>
      <w:r>
        <w:t>4) знанием понятия</w:t>
      </w:r>
      <w:r w:rsidRPr="007278B4">
        <w:t xml:space="preserve"> коррупции и конфликта интересов;</w:t>
      </w:r>
    </w:p>
    <w:p w:rsidR="00C2626A" w:rsidRDefault="00C2626A" w:rsidP="00C2626A">
      <w:pPr>
        <w:shd w:val="clear" w:color="auto" w:fill="FFFFFF"/>
        <w:ind w:firstLine="709"/>
        <w:contextualSpacing/>
        <w:jc w:val="both"/>
      </w:pPr>
      <w:r>
        <w:lastRenderedPageBreak/>
        <w:t>5) знанием основных</w:t>
      </w:r>
      <w:r w:rsidRPr="007278B4">
        <w:t xml:space="preserve"> мер по противодействию коррупции на муниципальной службе</w:t>
      </w:r>
      <w:r>
        <w:t>;</w:t>
      </w:r>
    </w:p>
    <w:p w:rsidR="00C2626A" w:rsidRPr="007278B4" w:rsidRDefault="00C2626A" w:rsidP="00C2626A">
      <w:pPr>
        <w:shd w:val="clear" w:color="auto" w:fill="FFFFFF"/>
        <w:ind w:firstLine="709"/>
        <w:contextualSpacing/>
        <w:jc w:val="both"/>
      </w:pPr>
      <w:r>
        <w:t>6) знанием системы права</w:t>
      </w:r>
      <w:r w:rsidRPr="007278B4">
        <w:t>.</w:t>
      </w:r>
    </w:p>
    <w:p w:rsidR="00C2626A" w:rsidRPr="007278B4" w:rsidRDefault="00C2626A" w:rsidP="00C2626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7278B4">
        <w:t xml:space="preserve">2.7. </w:t>
      </w:r>
      <w:r w:rsidR="003B4A55">
        <w:t xml:space="preserve">Ведущий специалист </w:t>
      </w:r>
      <w:r w:rsidRPr="007278B4">
        <w:rPr>
          <w:color w:val="000000"/>
        </w:rPr>
        <w:t xml:space="preserve">отдела должен обладать следующими умениями, </w:t>
      </w:r>
      <w:r w:rsidRPr="007278B4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7278B4">
        <w:rPr>
          <w:color w:val="000000"/>
        </w:rPr>
        <w:t>:</w:t>
      </w:r>
    </w:p>
    <w:p w:rsidR="00C2626A" w:rsidRPr="007278B4" w:rsidRDefault="00C2626A" w:rsidP="00C262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Pr="007278B4">
        <w:rPr>
          <w:color w:val="000000"/>
        </w:rPr>
        <w:t xml:space="preserve"> планировать служебную деятельность;</w:t>
      </w:r>
    </w:p>
    <w:p w:rsidR="00C2626A" w:rsidRPr="007278B4" w:rsidRDefault="003B4A55" w:rsidP="00C262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C2626A">
        <w:rPr>
          <w:color w:val="000000"/>
        </w:rPr>
        <w:t>)</w:t>
      </w:r>
      <w:r w:rsidR="00C2626A" w:rsidRPr="007278B4">
        <w:rPr>
          <w:color w:val="000000"/>
        </w:rPr>
        <w:t xml:space="preserve"> взаимодействовать с государственными органами, органами местного самоуправления и иными организациями;</w:t>
      </w:r>
    </w:p>
    <w:p w:rsidR="00C2626A" w:rsidRPr="007278B4" w:rsidRDefault="003B4A55" w:rsidP="00C262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C2626A">
        <w:rPr>
          <w:color w:val="000000"/>
        </w:rPr>
        <w:t>)</w:t>
      </w:r>
      <w:r w:rsidR="00C2626A" w:rsidRPr="007278B4">
        <w:rPr>
          <w:color w:val="000000"/>
        </w:rPr>
        <w:t xml:space="preserve"> оценивать коррупционные риски;</w:t>
      </w:r>
    </w:p>
    <w:p w:rsidR="00C2626A" w:rsidRPr="007278B4" w:rsidRDefault="003B4A55" w:rsidP="00C262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C2626A">
        <w:rPr>
          <w:color w:val="000000"/>
        </w:rPr>
        <w:t xml:space="preserve">) </w:t>
      </w:r>
      <w:r w:rsidR="00C2626A" w:rsidRPr="007278B4">
        <w:rPr>
          <w:color w:val="000000"/>
        </w:rPr>
        <w:t xml:space="preserve">готовить аналитические, информационные и другие материалы; </w:t>
      </w:r>
    </w:p>
    <w:p w:rsidR="00C2626A" w:rsidRPr="007278B4" w:rsidRDefault="003B4A55" w:rsidP="00C2626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</w:t>
      </w:r>
      <w:r w:rsidR="00C2626A">
        <w:rPr>
          <w:color w:val="000000"/>
        </w:rPr>
        <w:t xml:space="preserve">) </w:t>
      </w:r>
      <w:r w:rsidR="00C2626A" w:rsidRPr="007278B4">
        <w:rPr>
          <w:color w:val="000000"/>
        </w:rPr>
        <w:t xml:space="preserve">работать на Едином портале государственных и муниципальных услуг </w:t>
      </w:r>
      <w:r w:rsidR="00C2626A" w:rsidRPr="007278B4">
        <w:t xml:space="preserve">в информационно-коммуникационной сети Интернет и на региональном портале государственных и муниципальных услуг; </w:t>
      </w:r>
    </w:p>
    <w:p w:rsidR="00C2626A" w:rsidRPr="007278B4" w:rsidRDefault="003B4A55" w:rsidP="00C262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6</w:t>
      </w:r>
      <w:r w:rsidR="00C2626A">
        <w:t>)</w:t>
      </w:r>
      <w:r w:rsidR="00C2626A" w:rsidRPr="007278B4">
        <w:t xml:space="preserve"> осуществлять регистрацию пользователей на региональном портале государственных и муниципальных услуг в установленных случаях.</w:t>
      </w:r>
    </w:p>
    <w:p w:rsidR="00C2626A" w:rsidRDefault="00C2626A" w:rsidP="00897998">
      <w:pPr>
        <w:pStyle w:val="a3"/>
        <w:ind w:firstLine="709"/>
        <w:rPr>
          <w:b/>
          <w:bCs/>
        </w:rPr>
      </w:pPr>
    </w:p>
    <w:p w:rsidR="00DB735C" w:rsidRDefault="00DB735C" w:rsidP="00CD1EEE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Должностные обязанности</w:t>
      </w:r>
    </w:p>
    <w:p w:rsidR="0065050D" w:rsidRDefault="004538D4" w:rsidP="00DB735C">
      <w:pPr>
        <w:ind w:firstLine="708"/>
        <w:jc w:val="both"/>
      </w:pPr>
      <w:r>
        <w:t>3.1.</w:t>
      </w:r>
      <w:r w:rsidR="00DB735C">
        <w:t xml:space="preserve"> </w:t>
      </w:r>
      <w:r w:rsidR="0065050D">
        <w:t>Основные обязанности ведущего специалиста отдела как муниципального служащего, определены в статье 12 Федерального закона от 02.03.2007 № 25-ФЗ «О муниципальной службе в Российской Федерации».</w:t>
      </w:r>
    </w:p>
    <w:p w:rsidR="0065050D" w:rsidRDefault="0065050D" w:rsidP="00DB735C">
      <w:pPr>
        <w:ind w:firstLine="708"/>
        <w:jc w:val="both"/>
      </w:pPr>
      <w:r>
        <w:t>3.2. Исходя из задач и функций, определенных Положением об опеке и попечительства, ведущий специалист отдела выполняет следующие должностные обязанности:</w:t>
      </w:r>
    </w:p>
    <w:p w:rsidR="0065050D" w:rsidRPr="00F708E6" w:rsidRDefault="0065050D" w:rsidP="0065050D">
      <w:pPr>
        <w:ind w:firstLine="709"/>
        <w:jc w:val="both"/>
      </w:pPr>
      <w:r>
        <w:t>1)</w:t>
      </w:r>
      <w:r w:rsidRPr="00F708E6">
        <w:t xml:space="preserve"> </w:t>
      </w:r>
      <w:r>
        <w:t>о</w:t>
      </w:r>
      <w:r w:rsidRPr="00F708E6">
        <w:t>беспечива</w:t>
      </w:r>
      <w:r>
        <w:t>е</w:t>
      </w:r>
      <w:r w:rsidRPr="00F708E6">
        <w:t xml:space="preserve">т выявление и учет совершеннолетних граждан, признанных судом недееспособными или ограниченными в дееспособности, нуждающихся в установлении </w:t>
      </w:r>
      <w:r>
        <w:t>над ними опеки и попечительства;</w:t>
      </w:r>
    </w:p>
    <w:p w:rsidR="0065050D" w:rsidRPr="00F708E6" w:rsidRDefault="0065050D" w:rsidP="0065050D">
      <w:pPr>
        <w:ind w:firstLine="709"/>
        <w:jc w:val="both"/>
      </w:pPr>
      <w:r>
        <w:t>2)</w:t>
      </w:r>
      <w:r w:rsidRPr="00F708E6">
        <w:t xml:space="preserve"> </w:t>
      </w:r>
      <w:r>
        <w:t>п</w:t>
      </w:r>
      <w:r w:rsidRPr="00F708E6">
        <w:t>одготавлива</w:t>
      </w:r>
      <w:r>
        <w:t>е</w:t>
      </w:r>
      <w:r w:rsidRPr="00F708E6">
        <w:t>т и предъявля</w:t>
      </w:r>
      <w:r>
        <w:t>е</w:t>
      </w:r>
      <w:r w:rsidRPr="00F708E6">
        <w:t>т в суд с заявление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</w:t>
      </w:r>
      <w:r>
        <w:t xml:space="preserve"> был ограничен в дееспособности;</w:t>
      </w:r>
    </w:p>
    <w:p w:rsidR="0065050D" w:rsidRPr="00F708E6" w:rsidRDefault="0065050D" w:rsidP="0065050D">
      <w:pPr>
        <w:ind w:firstLine="709"/>
        <w:jc w:val="both"/>
      </w:pPr>
      <w:r>
        <w:t>3)</w:t>
      </w:r>
      <w:r w:rsidRPr="00F708E6">
        <w:t xml:space="preserve"> </w:t>
      </w:r>
      <w:r>
        <w:t>о</w:t>
      </w:r>
      <w:r w:rsidRPr="00F708E6">
        <w:t>существля</w:t>
      </w:r>
      <w:r>
        <w:t>е</w:t>
      </w:r>
      <w:r w:rsidRPr="00F708E6">
        <w:t>т проверку условий жизни в организациях, в которые помещены недееспособные или не полностью дееспособные граждане, а также соблюдение прав и законных интересов недееспособных или не полностью дееспособных граждан. По результатам, полученным в ходе контроля данных, составляет акт, в котором указываются предложения и рекомендации по деятельности организаций, в которые помещены недееспособные или не по</w:t>
      </w:r>
      <w:r>
        <w:t>лностью дееспособные граждане;</w:t>
      </w:r>
    </w:p>
    <w:p w:rsidR="0065050D" w:rsidRPr="00F708E6" w:rsidRDefault="0065050D" w:rsidP="0065050D">
      <w:pPr>
        <w:ind w:firstLine="708"/>
        <w:jc w:val="both"/>
      </w:pPr>
      <w:r>
        <w:t>4)</w:t>
      </w:r>
      <w:r w:rsidRPr="00F708E6">
        <w:t xml:space="preserve"> </w:t>
      </w:r>
      <w:r>
        <w:t>п</w:t>
      </w:r>
      <w:r w:rsidRPr="00F708E6">
        <w:t>одготавлива</w:t>
      </w:r>
      <w:r>
        <w:t xml:space="preserve">ет </w:t>
      </w:r>
      <w:r w:rsidRPr="00F708E6">
        <w:t>проекты постановлений администрации города Югорска по вопросам, возникающим в связи с установлением, осуществлением и прекращением опеки или попечительства</w:t>
      </w:r>
      <w:r>
        <w:t>;</w:t>
      </w:r>
    </w:p>
    <w:p w:rsidR="0065050D" w:rsidRPr="00F708E6" w:rsidRDefault="0065050D" w:rsidP="0065050D">
      <w:pPr>
        <w:ind w:firstLine="708"/>
        <w:jc w:val="both"/>
        <w:rPr>
          <w:rFonts w:eastAsiaTheme="minorHAnsi"/>
          <w:lang w:eastAsia="en-US"/>
        </w:rPr>
      </w:pPr>
      <w:r>
        <w:t>5)</w:t>
      </w:r>
      <w:r w:rsidRPr="00F708E6">
        <w:t xml:space="preserve"> </w:t>
      </w:r>
      <w:r>
        <w:t>о</w:t>
      </w:r>
      <w:r w:rsidRPr="00F708E6">
        <w:t>существля</w:t>
      </w:r>
      <w:r>
        <w:t>е</w:t>
      </w:r>
      <w:r w:rsidRPr="00F708E6">
        <w:t xml:space="preserve">т подготовку проектов постановлений администрации города Югорска о </w:t>
      </w:r>
      <w:r w:rsidRPr="00F708E6">
        <w:rPr>
          <w:rFonts w:eastAsiaTheme="minorHAnsi"/>
          <w:lang w:eastAsia="en-US"/>
        </w:rPr>
        <w:t xml:space="preserve">помещении совершеннолетнего подопечного под надзор в организацию социального обслуживания, предоставляющую социальные услуги в стационарной форме, </w:t>
      </w:r>
      <w:r>
        <w:rPr>
          <w:rFonts w:eastAsiaTheme="minorHAnsi"/>
          <w:lang w:eastAsia="en-US"/>
        </w:rPr>
        <w:t>или учреждение здравоохранения;</w:t>
      </w:r>
    </w:p>
    <w:p w:rsidR="0065050D" w:rsidRPr="00F708E6" w:rsidRDefault="0065050D" w:rsidP="006505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</w:t>
      </w:r>
      <w:r w:rsidRPr="00F708E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Pr="00F708E6">
        <w:rPr>
          <w:rFonts w:eastAsiaTheme="minorHAnsi"/>
          <w:lang w:eastAsia="en-US"/>
        </w:rPr>
        <w:t>существля</w:t>
      </w:r>
      <w:r>
        <w:rPr>
          <w:rFonts w:eastAsiaTheme="minorHAnsi"/>
          <w:lang w:eastAsia="en-US"/>
        </w:rPr>
        <w:t>е</w:t>
      </w:r>
      <w:r w:rsidRPr="00F708E6">
        <w:rPr>
          <w:rFonts w:eastAsiaTheme="minorHAnsi"/>
          <w:lang w:eastAsia="en-US"/>
        </w:rPr>
        <w:t>т подготовку проектов постановлений администрации города Югорска о назначении помощников совершеннолетним дееспособным гражданам, которые по состоянию здоровья не могут самостоятельно осуществлять и защищать свои пра</w:t>
      </w:r>
      <w:r>
        <w:rPr>
          <w:rFonts w:eastAsiaTheme="minorHAnsi"/>
          <w:lang w:eastAsia="en-US"/>
        </w:rPr>
        <w:t>ва и исполнять свои обязанности;</w:t>
      </w:r>
    </w:p>
    <w:p w:rsidR="0065050D" w:rsidRPr="00F708E6" w:rsidRDefault="0065050D" w:rsidP="0065050D">
      <w:pPr>
        <w:ind w:firstLine="708"/>
        <w:jc w:val="both"/>
      </w:pPr>
      <w:r>
        <w:t>7)</w:t>
      </w:r>
      <w:r w:rsidRPr="00F708E6">
        <w:t xml:space="preserve"> </w:t>
      </w:r>
      <w:r>
        <w:t>о</w:t>
      </w:r>
      <w:r w:rsidRPr="00F708E6">
        <w:t>существля</w:t>
      </w:r>
      <w:r>
        <w:t>е</w:t>
      </w:r>
      <w:r w:rsidRPr="00F708E6">
        <w:t>т проверку условий жизни граждан, выразивших желание стать опекунами или попечителями совершеннолетних недееспособных или не полностью дееспособных граждан, осуществлять подготовку по их заявлениям заключения о возможности быть опекуном или попечителем или об отказе в назначении опекуна (о невозможности заявителя бы</w:t>
      </w:r>
      <w:r>
        <w:t>ть опекуном) с указанием причин;</w:t>
      </w:r>
    </w:p>
    <w:p w:rsidR="0065050D" w:rsidRPr="00F708E6" w:rsidRDefault="0065050D" w:rsidP="0065050D">
      <w:pPr>
        <w:ind w:firstLine="708"/>
        <w:jc w:val="both"/>
      </w:pPr>
      <w:r>
        <w:t>8)</w:t>
      </w:r>
      <w:r w:rsidRPr="00F708E6">
        <w:t xml:space="preserve"> </w:t>
      </w:r>
      <w:r>
        <w:t>о</w:t>
      </w:r>
      <w:r w:rsidRPr="00F708E6">
        <w:t>существля</w:t>
      </w:r>
      <w:r>
        <w:t>е</w:t>
      </w:r>
      <w:r w:rsidRPr="00F708E6">
        <w:t xml:space="preserve">т контроль за исполнением помощником совершеннолетнего дееспособного гражданина своих </w:t>
      </w:r>
      <w:proofErr w:type="gramStart"/>
      <w:r w:rsidRPr="00F708E6">
        <w:t>обязанностей</w:t>
      </w:r>
      <w:proofErr w:type="gramEnd"/>
      <w:r w:rsidRPr="00F708E6">
        <w:t xml:space="preserve"> и извещать находящегося под патронажем гражданина о нарушениях, допущенных его помощником и являющихся основанием для </w:t>
      </w:r>
      <w:r w:rsidRPr="00F708E6">
        <w:lastRenderedPageBreak/>
        <w:t>расторжения заключенных между ними договора поручения, договора доверительного управлени</w:t>
      </w:r>
      <w:r>
        <w:t>я имуществом или иного договора;</w:t>
      </w:r>
    </w:p>
    <w:p w:rsidR="0065050D" w:rsidRPr="00F708E6" w:rsidRDefault="0065050D" w:rsidP="0065050D">
      <w:pPr>
        <w:ind w:firstLine="708"/>
        <w:jc w:val="both"/>
      </w:pPr>
      <w:r>
        <w:t>9)</w:t>
      </w:r>
      <w:r w:rsidRPr="00F708E6">
        <w:t xml:space="preserve"> </w:t>
      </w:r>
      <w:r>
        <w:t>п</w:t>
      </w:r>
      <w:r w:rsidRPr="00F708E6">
        <w:t>одготавливать проекты постановлений администрации города Югорска по даче предварительного разрешения на расходование опекунами или попечителями доходов подопечного в случаях, установленных федеральным законодательством</w:t>
      </w:r>
      <w:r>
        <w:t>;</w:t>
      </w:r>
    </w:p>
    <w:p w:rsidR="0065050D" w:rsidRPr="00F708E6" w:rsidRDefault="0065050D" w:rsidP="0065050D">
      <w:pPr>
        <w:ind w:firstLine="708"/>
        <w:jc w:val="both"/>
      </w:pPr>
      <w:proofErr w:type="gramStart"/>
      <w:r>
        <w:t>10)</w:t>
      </w:r>
      <w:r w:rsidRPr="00F708E6">
        <w:t xml:space="preserve"> </w:t>
      </w:r>
      <w:r>
        <w:t>п</w:t>
      </w:r>
      <w:r w:rsidRPr="00F708E6">
        <w:t>редставля</w:t>
      </w:r>
      <w:r>
        <w:t>е</w:t>
      </w:r>
      <w:r w:rsidRPr="00F708E6">
        <w:t>т законные права недееспособных граждан или ограниченных в дееспособности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автономного округа или интересам подопечных либо если опекуны или попечители не осуществляют защиту законных интересов</w:t>
      </w:r>
      <w:r>
        <w:t xml:space="preserve"> подопечных;</w:t>
      </w:r>
      <w:proofErr w:type="gramEnd"/>
    </w:p>
    <w:p w:rsidR="0065050D" w:rsidRPr="00F708E6" w:rsidRDefault="0065050D" w:rsidP="0065050D">
      <w:pPr>
        <w:ind w:firstLine="708"/>
        <w:jc w:val="both"/>
      </w:pPr>
      <w:r>
        <w:t>11)</w:t>
      </w:r>
      <w:r w:rsidRPr="00F708E6">
        <w:t xml:space="preserve"> </w:t>
      </w:r>
      <w:r>
        <w:t>о</w:t>
      </w:r>
      <w:r w:rsidRPr="00F708E6">
        <w:t>существля</w:t>
      </w:r>
      <w:r>
        <w:t>е</w:t>
      </w:r>
      <w:r w:rsidRPr="00F708E6">
        <w:t>т подбор, учет и подготовку в порядке, определяемом Правительством Российской Федерации, граждан, выразивших желание стать опекунами или попечителями над недееспособными или ограниченн</w:t>
      </w:r>
      <w:r>
        <w:t>ыми в дееспособности гражданами;</w:t>
      </w:r>
    </w:p>
    <w:p w:rsidR="0065050D" w:rsidRPr="00F708E6" w:rsidRDefault="0065050D" w:rsidP="0065050D">
      <w:pPr>
        <w:ind w:firstLine="708"/>
        <w:jc w:val="both"/>
      </w:pPr>
      <w:r>
        <w:t>12)</w:t>
      </w:r>
      <w:r w:rsidRPr="00F708E6">
        <w:t xml:space="preserve"> </w:t>
      </w:r>
      <w:r>
        <w:t>о</w:t>
      </w:r>
      <w:r w:rsidRPr="00F708E6">
        <w:t>существля</w:t>
      </w:r>
      <w:r>
        <w:t>е</w:t>
      </w:r>
      <w:r w:rsidRPr="00F708E6">
        <w:t xml:space="preserve">т плановые и внеплановые проверки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</w:t>
      </w:r>
      <w:r>
        <w:t>с федеральным законодательством;</w:t>
      </w:r>
    </w:p>
    <w:p w:rsidR="0065050D" w:rsidRPr="000A32ED" w:rsidRDefault="0065050D" w:rsidP="0065050D">
      <w:pPr>
        <w:ind w:firstLine="708"/>
        <w:jc w:val="both"/>
      </w:pPr>
      <w:r>
        <w:t>13)</w:t>
      </w:r>
      <w:r w:rsidRPr="00F708E6">
        <w:t xml:space="preserve"> </w:t>
      </w:r>
      <w:r>
        <w:t>с</w:t>
      </w:r>
      <w:r w:rsidRPr="00F708E6">
        <w:t>оставляет опись имущества, принадлежащего подопечному, исключает из описи имущества подопечного пришедшие в негодность вещи и вносит соответствующие изменени</w:t>
      </w:r>
      <w:r>
        <w:t>я в опись имущества подопечного;</w:t>
      </w:r>
    </w:p>
    <w:p w:rsidR="0065050D" w:rsidRDefault="0065050D" w:rsidP="0065050D">
      <w:pPr>
        <w:tabs>
          <w:tab w:val="left" w:pos="709"/>
        </w:tabs>
        <w:jc w:val="both"/>
      </w:pPr>
      <w:r>
        <w:tab/>
      </w:r>
      <w:proofErr w:type="gramStart"/>
      <w:r>
        <w:t>14) осуществляет действия в порядке и сроки, установленные Административным регламентом предоставления государственной услуги по предоставлению информации и приему документов органом опеки и попечительства от лиц, желающих установить опеку над лицами, признанными в установленном законом порядке недееспособными, утвержденным приказом Департамента социального развития Ханты-Мансийского автономного округа - Югры от 30 июля 2014 г. № 5-нп, а также действия в порядке и сроки, установленные Административным</w:t>
      </w:r>
      <w:proofErr w:type="gramEnd"/>
      <w:r>
        <w:t xml:space="preserve"> регламентом предоставления государственной услуги по назначению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обязанности,</w:t>
      </w:r>
      <w:r w:rsidRPr="003778E6">
        <w:t xml:space="preserve"> </w:t>
      </w:r>
      <w:r>
        <w:t>утвержденным приказом Департамента социального развития Ханты-Мансийского автономного округа - Югры от 30 июля 2014 г. № 5-нп;</w:t>
      </w:r>
    </w:p>
    <w:p w:rsidR="0065050D" w:rsidRPr="000A32ED" w:rsidRDefault="0065050D" w:rsidP="0065050D">
      <w:pPr>
        <w:tabs>
          <w:tab w:val="left" w:pos="709"/>
        </w:tabs>
        <w:jc w:val="both"/>
      </w:pPr>
      <w:r>
        <w:tab/>
        <w:t>15) о</w:t>
      </w:r>
      <w:r w:rsidRPr="000A32ED">
        <w:t>существл</w:t>
      </w:r>
      <w:r>
        <w:t>яет</w:t>
      </w:r>
      <w:r w:rsidRPr="000A32ED">
        <w:t xml:space="preserve"> функции опекуна и попечителя над недееспособными или ограниченными в дееспособности гражданами, установленны</w:t>
      </w:r>
      <w:r>
        <w:t>е федеральным законодательством;</w:t>
      </w:r>
    </w:p>
    <w:p w:rsidR="0065050D" w:rsidRPr="000A32ED" w:rsidRDefault="0065050D" w:rsidP="0065050D">
      <w:pPr>
        <w:tabs>
          <w:tab w:val="left" w:pos="709"/>
        </w:tabs>
        <w:jc w:val="both"/>
      </w:pPr>
      <w:r>
        <w:tab/>
        <w:t>16) н</w:t>
      </w:r>
      <w:r w:rsidRPr="000A32ED">
        <w:t>аправл</w:t>
      </w:r>
      <w:r>
        <w:t>яет</w:t>
      </w:r>
      <w:r w:rsidRPr="000A32ED">
        <w:t xml:space="preserve"> в орган, осуществляющий государственную регистрацию прав на недвижимое имущество и сделок с ним, сведения о проживающих в жилом помещении членах семьи собственника данного жилого помещения, находящихся</w:t>
      </w:r>
      <w:r>
        <w:t xml:space="preserve"> под опекой или попечительством;</w:t>
      </w:r>
    </w:p>
    <w:p w:rsidR="0065050D" w:rsidRPr="000A32ED" w:rsidRDefault="0065050D" w:rsidP="0065050D">
      <w:pPr>
        <w:tabs>
          <w:tab w:val="left" w:pos="709"/>
        </w:tabs>
        <w:jc w:val="both"/>
      </w:pPr>
      <w:r>
        <w:tab/>
      </w:r>
      <w:proofErr w:type="gramStart"/>
      <w:r>
        <w:t>17) направляет</w:t>
      </w:r>
      <w:r w:rsidRPr="000A32ED">
        <w:t xml:space="preserve"> сообщения об установлении опеки над лицами, признанными судом недееспособными, об опеке, попечительстве и управлении имуществом совершеннолетних лиц, а также лиц, ограниченных судом в дееспособности, дееспособных лиц, над которыми установлено попечительство в форме патронажа, лиц, признанных судом безвестно отсутствующими, а также о последующих изменениях, связанных с указанной опекой, попечительством или управлением имуществом, в налоговые ор</w:t>
      </w:r>
      <w:r>
        <w:t>ганы по месту своего нахождения;</w:t>
      </w:r>
      <w:proofErr w:type="gramEnd"/>
    </w:p>
    <w:p w:rsidR="0065050D" w:rsidRDefault="0065050D" w:rsidP="0065050D">
      <w:pPr>
        <w:tabs>
          <w:tab w:val="left" w:pos="709"/>
        </w:tabs>
        <w:jc w:val="both"/>
      </w:pPr>
      <w:r>
        <w:tab/>
        <w:t>18) осуществляет</w:t>
      </w:r>
      <w:r w:rsidRPr="000A32ED">
        <w:t xml:space="preserve"> проверку ежегодных отчетов опекунов и попечителей о хранении, об использовании имущества совершеннолетнего недееспособного гражданина и управлении этим имуществом, утвержденного Постановлением Правительства от 17.11.2010 № 927 «Об отдельных вопросах осуществления опеки и попечительства в отношении совершеннолетних недееспособных или не </w:t>
      </w:r>
      <w:r>
        <w:t>полностью дееспособных граждан;</w:t>
      </w:r>
    </w:p>
    <w:p w:rsidR="0065050D" w:rsidRPr="00142DD5" w:rsidRDefault="0065050D" w:rsidP="0065050D">
      <w:pPr>
        <w:ind w:firstLine="708"/>
        <w:jc w:val="both"/>
        <w:rPr>
          <w:rFonts w:eastAsiaTheme="minorHAnsi"/>
          <w:lang w:eastAsia="en-US"/>
        </w:rPr>
      </w:pPr>
      <w:r w:rsidRPr="00142DD5">
        <w:lastRenderedPageBreak/>
        <w:t xml:space="preserve">19) </w:t>
      </w:r>
      <w:bookmarkStart w:id="0" w:name="sub_50121"/>
      <w:r w:rsidRPr="00142DD5">
        <w:t>п</w:t>
      </w:r>
      <w:r w:rsidRPr="00142DD5">
        <w:rPr>
          <w:rFonts w:eastAsiaTheme="minorHAnsi"/>
          <w:lang w:eastAsia="en-US"/>
        </w:rPr>
        <w:t>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учреждение здравоохранения:</w:t>
      </w:r>
    </w:p>
    <w:p w:rsidR="0065050D" w:rsidRPr="00142DD5" w:rsidRDefault="0065050D" w:rsidP="0065050D">
      <w:pPr>
        <w:ind w:firstLine="708"/>
        <w:jc w:val="both"/>
        <w:rPr>
          <w:rFonts w:eastAsiaTheme="minorHAnsi"/>
          <w:lang w:eastAsia="en-US"/>
        </w:rPr>
      </w:pPr>
      <w:r w:rsidRPr="00142DD5">
        <w:t>- с</w:t>
      </w:r>
      <w:r w:rsidRPr="00142DD5">
        <w:rPr>
          <w:rFonts w:eastAsiaTheme="minorHAnsi"/>
          <w:lang w:eastAsia="en-US"/>
        </w:rPr>
        <w:t>оставляет опись документов, хранящихся в личном деле совершеннолетнего подопечного, и акт о передаче личного дела совершеннолетнего подопечного;</w:t>
      </w:r>
    </w:p>
    <w:p w:rsidR="0065050D" w:rsidRPr="00142DD5" w:rsidRDefault="0065050D" w:rsidP="0065050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50122"/>
      <w:bookmarkEnd w:id="0"/>
      <w:r w:rsidRPr="00142DD5">
        <w:rPr>
          <w:rFonts w:eastAsiaTheme="minorHAnsi"/>
          <w:lang w:eastAsia="en-US"/>
        </w:rPr>
        <w:t>-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учреждения здравоохранения;</w:t>
      </w:r>
    </w:p>
    <w:bookmarkEnd w:id="1"/>
    <w:p w:rsidR="0065050D" w:rsidRPr="00600D12" w:rsidRDefault="0065050D" w:rsidP="0065050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142DD5">
        <w:rPr>
          <w:rFonts w:eastAsiaTheme="minorHAnsi"/>
          <w:lang w:eastAsia="en-US"/>
        </w:rPr>
        <w:t>- осуществляет хранение акта о направлении совершеннолетнего подопечного в организацию социального обслуживания, предоставляющую социальные услуги в стационарной форме, или учреждение здравоохранения, а также акта о передаче личного дела и описи документов;</w:t>
      </w:r>
    </w:p>
    <w:p w:rsidR="0065050D" w:rsidRPr="000A32ED" w:rsidRDefault="0065050D" w:rsidP="0065050D">
      <w:pPr>
        <w:tabs>
          <w:tab w:val="left" w:pos="709"/>
        </w:tabs>
        <w:jc w:val="both"/>
      </w:pPr>
      <w:r>
        <w:tab/>
        <w:t>20) о</w:t>
      </w:r>
      <w:r w:rsidRPr="000A32ED">
        <w:t>беспеч</w:t>
      </w:r>
      <w:r>
        <w:t>ивает</w:t>
      </w:r>
      <w:r w:rsidRPr="000A32ED">
        <w:t xml:space="preserve"> деятельность Межве</w:t>
      </w:r>
      <w:r w:rsidR="00D26205">
        <w:t>домственного опекунского совета;</w:t>
      </w:r>
    </w:p>
    <w:p w:rsidR="0065050D" w:rsidRDefault="0065050D" w:rsidP="0065050D">
      <w:pPr>
        <w:tabs>
          <w:tab w:val="left" w:pos="709"/>
        </w:tabs>
        <w:jc w:val="both"/>
      </w:pPr>
      <w:r>
        <w:tab/>
      </w:r>
      <w:r w:rsidR="00D26205">
        <w:t>21)</w:t>
      </w:r>
      <w:r>
        <w:t xml:space="preserve"> </w:t>
      </w:r>
      <w:r w:rsidR="00D26205">
        <w:t>у</w:t>
      </w:r>
      <w:r w:rsidRPr="000A32ED">
        <w:t>част</w:t>
      </w:r>
      <w:r>
        <w:t>в</w:t>
      </w:r>
      <w:r w:rsidR="00D26205">
        <w:t>ует</w:t>
      </w:r>
      <w:r w:rsidRPr="000A32ED">
        <w:t xml:space="preserve"> в разработке проектов постановлений, распоряжений и других документов, в соответствии </w:t>
      </w:r>
      <w:r w:rsidR="00D26205">
        <w:t>с функциональными обязанностями;</w:t>
      </w:r>
    </w:p>
    <w:p w:rsidR="0065050D" w:rsidRPr="000A32ED" w:rsidRDefault="0065050D" w:rsidP="0065050D">
      <w:pPr>
        <w:tabs>
          <w:tab w:val="left" w:pos="709"/>
        </w:tabs>
        <w:jc w:val="both"/>
      </w:pPr>
      <w:r>
        <w:tab/>
      </w:r>
      <w:r w:rsidR="00D26205">
        <w:t>22)</w:t>
      </w:r>
      <w:r>
        <w:t xml:space="preserve"> </w:t>
      </w:r>
      <w:r w:rsidR="00D26205">
        <w:t>о</w:t>
      </w:r>
      <w:r>
        <w:t>существля</w:t>
      </w:r>
      <w:r w:rsidR="00D26205">
        <w:t>е</w:t>
      </w:r>
      <w:r>
        <w:t>т</w:t>
      </w:r>
      <w:r w:rsidRPr="000A32ED">
        <w:t xml:space="preserve"> ведение документации, формирование дел в соответствии с номенклатурой дел администрации города Югорска</w:t>
      </w:r>
      <w:r w:rsidR="00D26205">
        <w:t xml:space="preserve"> по вопросам своей компетенции:</w:t>
      </w:r>
    </w:p>
    <w:p w:rsidR="0065050D" w:rsidRDefault="0065050D" w:rsidP="0065050D">
      <w:pPr>
        <w:tabs>
          <w:tab w:val="left" w:pos="709"/>
        </w:tabs>
        <w:jc w:val="both"/>
      </w:pPr>
      <w:r>
        <w:rPr>
          <w:i/>
        </w:rPr>
        <w:tab/>
      </w:r>
      <w:r w:rsidRPr="00BA3489">
        <w:rPr>
          <w:i/>
        </w:rPr>
        <w:t xml:space="preserve">- </w:t>
      </w:r>
      <w:r w:rsidRPr="000A32ED">
        <w:t>реестр совершеннолетних недееспособных, ограниченно дееспособных граждан</w:t>
      </w:r>
      <w:r>
        <w:t xml:space="preserve">, </w:t>
      </w:r>
    </w:p>
    <w:p w:rsidR="0065050D" w:rsidRPr="000A32ED" w:rsidRDefault="0065050D" w:rsidP="0065050D">
      <w:pPr>
        <w:tabs>
          <w:tab w:val="left" w:pos="709"/>
        </w:tabs>
        <w:jc w:val="both"/>
      </w:pPr>
      <w:r>
        <w:tab/>
      </w:r>
      <w:r w:rsidRPr="000A32ED">
        <w:t>- журнал учета сведений, направленных в регистрационную службу о жилых помещениях, находящихся в собственности, в которых проживают совершеннолетние граждане, находящиеся под опекой (попечительством);</w:t>
      </w:r>
    </w:p>
    <w:p w:rsidR="0065050D" w:rsidRPr="000A32ED" w:rsidRDefault="0065050D" w:rsidP="0065050D">
      <w:pPr>
        <w:tabs>
          <w:tab w:val="left" w:pos="709"/>
        </w:tabs>
        <w:jc w:val="both"/>
      </w:pPr>
      <w:r>
        <w:tab/>
      </w:r>
      <w:r w:rsidRPr="000A32ED">
        <w:t>- журнал учета сведений, направленных в налоговую инспекцию, об установлении опеки (попечительства) над совершеннолетними гражданами, признанными судом недееспособными (ограниченно дееспособными);</w:t>
      </w:r>
    </w:p>
    <w:p w:rsidR="0065050D" w:rsidRDefault="0065050D" w:rsidP="0065050D">
      <w:pPr>
        <w:tabs>
          <w:tab w:val="left" w:pos="709"/>
        </w:tabs>
        <w:jc w:val="both"/>
      </w:pPr>
      <w:r>
        <w:tab/>
      </w:r>
      <w:r w:rsidRPr="000A32ED">
        <w:t>- журнал первичного учета совершеннолетних, нуждающихся в посторонней опеке, попечительстве</w:t>
      </w:r>
      <w:r w:rsidR="00D26205">
        <w:t>;</w:t>
      </w:r>
    </w:p>
    <w:p w:rsidR="0065050D" w:rsidRPr="000A32ED" w:rsidRDefault="0065050D" w:rsidP="0065050D">
      <w:pPr>
        <w:jc w:val="both"/>
      </w:pPr>
      <w:r>
        <w:tab/>
      </w:r>
      <w:r w:rsidR="00D26205">
        <w:t>23)</w:t>
      </w:r>
      <w:r>
        <w:t xml:space="preserve"> </w:t>
      </w:r>
      <w:r w:rsidR="00D26205">
        <w:t>о</w:t>
      </w:r>
      <w:r>
        <w:t>существля</w:t>
      </w:r>
      <w:r w:rsidR="00D26205">
        <w:t>е</w:t>
      </w:r>
      <w:r>
        <w:t>т</w:t>
      </w:r>
      <w:r w:rsidRPr="000A32ED">
        <w:t xml:space="preserve"> формирование и передачу дел в архив </w:t>
      </w:r>
      <w:r>
        <w:t>отдела</w:t>
      </w:r>
      <w:r w:rsidRPr="000A32ED">
        <w:t xml:space="preserve"> с постоянным сроком хранени</w:t>
      </w:r>
      <w:r>
        <w:t>я</w:t>
      </w:r>
      <w:r w:rsidR="00D26205">
        <w:t>;</w:t>
      </w:r>
    </w:p>
    <w:p w:rsidR="0065050D" w:rsidRPr="000A32ED" w:rsidRDefault="0065050D" w:rsidP="0065050D">
      <w:pPr>
        <w:tabs>
          <w:tab w:val="left" w:pos="709"/>
        </w:tabs>
        <w:jc w:val="both"/>
      </w:pPr>
      <w:r>
        <w:tab/>
      </w:r>
      <w:r w:rsidR="00D26205">
        <w:t>24)</w:t>
      </w:r>
      <w:r>
        <w:t xml:space="preserve"> </w:t>
      </w:r>
      <w:r w:rsidR="00D26205">
        <w:t>о</w:t>
      </w:r>
      <w:r>
        <w:t>существля</w:t>
      </w:r>
      <w:r w:rsidR="00D26205">
        <w:t>е</w:t>
      </w:r>
      <w:r>
        <w:t>т</w:t>
      </w:r>
      <w:r w:rsidRPr="000A32ED">
        <w:t xml:space="preserve"> оформление, ведение, хранение личных дел недееспособных, ограниченно дееспособных гражда</w:t>
      </w:r>
      <w:r>
        <w:t>н.</w:t>
      </w:r>
    </w:p>
    <w:p w:rsidR="0065050D" w:rsidRDefault="0065050D" w:rsidP="0065050D">
      <w:pPr>
        <w:tabs>
          <w:tab w:val="left" w:pos="709"/>
        </w:tabs>
        <w:jc w:val="both"/>
      </w:pPr>
      <w:r>
        <w:tab/>
      </w:r>
      <w:r w:rsidR="00D26205">
        <w:t>25)</w:t>
      </w:r>
      <w:r>
        <w:t xml:space="preserve"> </w:t>
      </w:r>
      <w:r w:rsidR="00D26205">
        <w:t>о</w:t>
      </w:r>
      <w:r>
        <w:t>существля</w:t>
      </w:r>
      <w:r w:rsidR="00D26205">
        <w:t>е</w:t>
      </w:r>
      <w:r>
        <w:t>т</w:t>
      </w:r>
      <w:r w:rsidRPr="000A32ED">
        <w:t xml:space="preserve"> ведение раздела «Опека и попечительство» о деятельности управления на портале </w:t>
      </w:r>
      <w:r>
        <w:t>органов местного самоуправления.</w:t>
      </w:r>
      <w:r w:rsidRPr="000A32ED">
        <w:t xml:space="preserve"> </w:t>
      </w:r>
    </w:p>
    <w:p w:rsidR="0065050D" w:rsidRPr="000A32ED" w:rsidRDefault="0065050D" w:rsidP="0065050D">
      <w:pPr>
        <w:tabs>
          <w:tab w:val="left" w:pos="709"/>
        </w:tabs>
        <w:jc w:val="both"/>
      </w:pPr>
      <w:r>
        <w:tab/>
      </w:r>
      <w:r w:rsidR="00D26205">
        <w:t>26)</w:t>
      </w:r>
      <w:r>
        <w:t xml:space="preserve"> </w:t>
      </w:r>
      <w:r w:rsidR="00D26205">
        <w:t>п</w:t>
      </w:r>
      <w:r w:rsidRPr="000A32ED">
        <w:t>редставл</w:t>
      </w:r>
      <w:r>
        <w:t>я</w:t>
      </w:r>
      <w:r w:rsidR="00D26205">
        <w:t>е</w:t>
      </w:r>
      <w:r>
        <w:t>т</w:t>
      </w:r>
      <w:r w:rsidRPr="000A32ED">
        <w:t xml:space="preserve"> ежемесячные списки (30 числа) недееспособных, ограниченно дееспособных, гр</w:t>
      </w:r>
      <w:r w:rsidR="00D26205">
        <w:t>аждан,  нуждающихся в патронаже;</w:t>
      </w:r>
    </w:p>
    <w:p w:rsidR="0065050D" w:rsidRDefault="0065050D" w:rsidP="0065050D">
      <w:pPr>
        <w:tabs>
          <w:tab w:val="left" w:pos="709"/>
        </w:tabs>
        <w:jc w:val="both"/>
      </w:pPr>
      <w:r>
        <w:tab/>
      </w:r>
      <w:r w:rsidR="00D26205">
        <w:t>27)</w:t>
      </w:r>
      <w:r>
        <w:t xml:space="preserve"> </w:t>
      </w:r>
      <w:r w:rsidR="00D26205">
        <w:t>о</w:t>
      </w:r>
      <w:r>
        <w:t>существля</w:t>
      </w:r>
      <w:r w:rsidR="00D26205">
        <w:t>е</w:t>
      </w:r>
      <w:r>
        <w:t>т</w:t>
      </w:r>
      <w:r w:rsidRPr="000A32ED">
        <w:t xml:space="preserve"> формирование (ежеквартально до 10 числа) реестра недееспособных</w:t>
      </w:r>
      <w:r>
        <w:t>, ограниченных в</w:t>
      </w:r>
      <w:r w:rsidRPr="000A32ED">
        <w:t xml:space="preserve"> дее</w:t>
      </w:r>
      <w:r>
        <w:t xml:space="preserve">способности граждан, лиц, которые по состоянию здоровья не могут самостоятельно осуществлять и защищать свои права и выполнять свои обязанности, проживающих </w:t>
      </w:r>
      <w:r w:rsidRPr="000A32ED">
        <w:t>на территории му</w:t>
      </w:r>
      <w:r w:rsidR="00D26205">
        <w:t>ниципального образования;</w:t>
      </w:r>
    </w:p>
    <w:p w:rsidR="0065050D" w:rsidRDefault="0065050D" w:rsidP="0065050D">
      <w:pPr>
        <w:tabs>
          <w:tab w:val="left" w:pos="709"/>
        </w:tabs>
        <w:jc w:val="both"/>
      </w:pPr>
      <w:r>
        <w:tab/>
      </w:r>
      <w:r w:rsidR="00D26205">
        <w:t>28)</w:t>
      </w:r>
      <w:r>
        <w:t xml:space="preserve"> </w:t>
      </w:r>
      <w:r w:rsidR="00D26205">
        <w:t>п</w:t>
      </w:r>
      <w:r>
        <w:t>редставля</w:t>
      </w:r>
      <w:r w:rsidR="00D26205">
        <w:t>е</w:t>
      </w:r>
      <w:r>
        <w:t xml:space="preserve">т отчетность в сроки и </w:t>
      </w:r>
      <w:proofErr w:type="gramStart"/>
      <w:r>
        <w:t>порядке</w:t>
      </w:r>
      <w:proofErr w:type="gramEnd"/>
      <w:r>
        <w:t>, определенные вышестоящими и контролирующими структурами, организациями по направлениям деятельности главного специалиста отдела опеки и попечительства администрации города Югорс</w:t>
      </w:r>
      <w:r w:rsidR="00D26205">
        <w:t>ка;</w:t>
      </w:r>
    </w:p>
    <w:p w:rsidR="0065050D" w:rsidRDefault="0065050D" w:rsidP="0065050D">
      <w:pPr>
        <w:tabs>
          <w:tab w:val="left" w:pos="709"/>
        </w:tabs>
        <w:jc w:val="both"/>
      </w:pPr>
      <w:r>
        <w:tab/>
      </w:r>
      <w:r w:rsidR="00D26205">
        <w:t>29)</w:t>
      </w:r>
      <w:r>
        <w:t xml:space="preserve"> </w:t>
      </w:r>
      <w:r w:rsidR="00D26205">
        <w:t>р</w:t>
      </w:r>
      <w:r>
        <w:t>ассматрива</w:t>
      </w:r>
      <w:r w:rsidR="00D26205">
        <w:t>е</w:t>
      </w:r>
      <w:r>
        <w:t>т предложения, заявления, жалобы, обращения граждан, общественных объединений, предприятий, учреждений, организаций, государственных органов и органов местного самоуправления по кругу вопросов, обозначенных настоящей должностной инструкцией и входящих в компетенцию отдела опеки и попечительства, подготовка</w:t>
      </w:r>
      <w:r w:rsidR="00D26205">
        <w:t xml:space="preserve"> по ним соответствующих решений;</w:t>
      </w:r>
    </w:p>
    <w:p w:rsidR="0065050D" w:rsidRDefault="0065050D" w:rsidP="0065050D">
      <w:pPr>
        <w:tabs>
          <w:tab w:val="left" w:pos="709"/>
        </w:tabs>
        <w:jc w:val="both"/>
      </w:pPr>
      <w:r>
        <w:tab/>
      </w:r>
      <w:r w:rsidR="00D26205">
        <w:t>30)</w:t>
      </w:r>
      <w:r>
        <w:t xml:space="preserve"> </w:t>
      </w:r>
      <w:r w:rsidR="00D26205">
        <w:t>у</w:t>
      </w:r>
      <w:r>
        <w:t>частв</w:t>
      </w:r>
      <w:r w:rsidR="00D26205">
        <w:t>ует</w:t>
      </w:r>
      <w:r>
        <w:t xml:space="preserve"> в разработке проектов постановлений, распоряжений и других нормативных документов, в соответствии с функциональными обязанностями.</w:t>
      </w:r>
    </w:p>
    <w:p w:rsidR="00D26205" w:rsidRPr="00F87D2D" w:rsidRDefault="00D26205" w:rsidP="00D26205">
      <w:pPr>
        <w:ind w:firstLine="709"/>
        <w:jc w:val="both"/>
      </w:pPr>
      <w:r w:rsidRPr="00F87D2D">
        <w:t xml:space="preserve">3.3. В соответствии с законодательством Российской Федерации о муниципальной службе, законодательством Российской Федерации о противодействии коррупции </w:t>
      </w:r>
      <w:r>
        <w:t>ведущий специалист</w:t>
      </w:r>
      <w:r w:rsidRPr="00F87D2D">
        <w:t xml:space="preserve"> </w:t>
      </w:r>
      <w:r>
        <w:t>отдела</w:t>
      </w:r>
      <w:r w:rsidRPr="00F87D2D">
        <w:t xml:space="preserve"> обязан:</w:t>
      </w:r>
    </w:p>
    <w:p w:rsidR="00D26205" w:rsidRPr="00F87D2D" w:rsidRDefault="00D26205" w:rsidP="00D26205">
      <w:pPr>
        <w:ind w:firstLine="709"/>
        <w:jc w:val="both"/>
      </w:pPr>
      <w:r w:rsidRPr="00F87D2D">
        <w:t>1)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D26205" w:rsidRPr="00F87D2D" w:rsidRDefault="00D26205" w:rsidP="00D26205">
      <w:pPr>
        <w:ind w:firstLine="709"/>
        <w:jc w:val="both"/>
      </w:pPr>
      <w:r w:rsidRPr="00F87D2D">
        <w:t>2) соблюдать установленные в администрации города Югорска правила внутреннего трудового распорядка;</w:t>
      </w:r>
    </w:p>
    <w:p w:rsidR="00D26205" w:rsidRPr="00F87D2D" w:rsidRDefault="00D26205" w:rsidP="00D26205">
      <w:pPr>
        <w:ind w:firstLine="709"/>
        <w:jc w:val="both"/>
      </w:pPr>
      <w:r w:rsidRPr="00F87D2D">
        <w:lastRenderedPageBreak/>
        <w:t>3)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D26205" w:rsidRPr="00F87D2D" w:rsidRDefault="00D26205" w:rsidP="00D26205">
      <w:pPr>
        <w:ind w:firstLine="709"/>
        <w:jc w:val="both"/>
      </w:pPr>
      <w:r w:rsidRPr="00F87D2D">
        <w:t xml:space="preserve">4)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F87D2D">
        <w:t>ответственному</w:t>
      </w:r>
      <w:proofErr w:type="gramEnd"/>
      <w:r w:rsidRPr="00F87D2D">
        <w:t xml:space="preserve"> за делопроизводство, в том числе при уходе в отпуск, убытии в командировку, в случае болезни оставления должности;</w:t>
      </w:r>
    </w:p>
    <w:p w:rsidR="00D26205" w:rsidRPr="00F87D2D" w:rsidRDefault="00D26205" w:rsidP="00D26205">
      <w:pPr>
        <w:ind w:firstLine="709"/>
        <w:jc w:val="both"/>
      </w:pPr>
      <w:r w:rsidRPr="00F87D2D">
        <w:t>5)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26205" w:rsidRPr="00F87D2D" w:rsidRDefault="00D26205" w:rsidP="00D26205">
      <w:pPr>
        <w:ind w:firstLine="709"/>
        <w:jc w:val="both"/>
      </w:pPr>
      <w:r w:rsidRPr="00F87D2D">
        <w:t>6) уведомлять в письменной форме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правонарушений;</w:t>
      </w:r>
    </w:p>
    <w:p w:rsidR="00D26205" w:rsidRPr="00F87D2D" w:rsidRDefault="00D26205" w:rsidP="00D26205">
      <w:pPr>
        <w:ind w:firstLine="709"/>
        <w:jc w:val="both"/>
      </w:pPr>
      <w:r w:rsidRPr="00F87D2D">
        <w:t>7) в случае выполнения иной оплачиваемой работы предварительно в письменном виде уведомлять об этом представителя нанимателя (работодателя).</w:t>
      </w:r>
    </w:p>
    <w:p w:rsidR="00D26205" w:rsidRPr="00F87D2D" w:rsidRDefault="00D26205" w:rsidP="00D26205">
      <w:pPr>
        <w:ind w:firstLine="709"/>
        <w:jc w:val="both"/>
      </w:pPr>
      <w:r w:rsidRPr="00F87D2D">
        <w:t xml:space="preserve">3.4. Помимо обязанностей, определенных пунктами 3.1 – 3.3 настоящего раздела, на </w:t>
      </w:r>
      <w:r w:rsidR="007230F2">
        <w:t xml:space="preserve">ведущего специалиста </w:t>
      </w:r>
      <w:r>
        <w:t>отдела</w:t>
      </w:r>
      <w:r w:rsidRPr="00F87D2D">
        <w:t xml:space="preserve"> возлагаются следующие обязанности:</w:t>
      </w:r>
    </w:p>
    <w:p w:rsidR="00D26205" w:rsidRPr="00F87D2D" w:rsidRDefault="00D26205" w:rsidP="00D26205">
      <w:pPr>
        <w:ind w:firstLine="709"/>
        <w:jc w:val="both"/>
      </w:pPr>
      <w:r w:rsidRPr="00F87D2D">
        <w:t>1) при обработке персональных данных, доступ к которым получен в результате выполнения должностных обязанностей, соблюдать требования, предусмотренные Положением об обработке персональных данных муниципального служащего (работника) администрации города Югорска, утвержденным постановлением администрации города Югорска;</w:t>
      </w:r>
    </w:p>
    <w:p w:rsidR="00D26205" w:rsidRPr="00F87D2D" w:rsidRDefault="00D26205" w:rsidP="00D26205">
      <w:pPr>
        <w:ind w:firstLine="709"/>
        <w:jc w:val="both"/>
      </w:pPr>
      <w:r w:rsidRPr="00F87D2D">
        <w:t>2) 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D26205" w:rsidRPr="00F87D2D" w:rsidRDefault="00D26205" w:rsidP="00D26205">
      <w:pPr>
        <w:ind w:firstLine="709"/>
        <w:jc w:val="both"/>
      </w:pPr>
      <w:r w:rsidRPr="00F87D2D">
        <w:t xml:space="preserve">3) 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договора; </w:t>
      </w:r>
    </w:p>
    <w:p w:rsidR="00D26205" w:rsidRPr="00F87D2D" w:rsidRDefault="00D26205" w:rsidP="00D26205">
      <w:pPr>
        <w:ind w:firstLine="709"/>
        <w:jc w:val="both"/>
      </w:pPr>
      <w:r w:rsidRPr="00F87D2D">
        <w:t>4) соблюдать требования охраны труда;</w:t>
      </w:r>
    </w:p>
    <w:p w:rsidR="00D26205" w:rsidRPr="00F87D2D" w:rsidRDefault="00D26205" w:rsidP="00D26205">
      <w:pPr>
        <w:ind w:firstLine="709"/>
        <w:jc w:val="both"/>
      </w:pPr>
      <w:r w:rsidRPr="00F87D2D">
        <w:t>5) правильно применять средства индивидуальной и коллективной защиты;</w:t>
      </w:r>
    </w:p>
    <w:p w:rsidR="00D26205" w:rsidRPr="00F87D2D" w:rsidRDefault="00D26205" w:rsidP="00D26205">
      <w:pPr>
        <w:ind w:firstLine="709"/>
        <w:jc w:val="both"/>
      </w:pPr>
      <w:r w:rsidRPr="00F87D2D">
        <w:t>6) проходить обучение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D26205" w:rsidRPr="00F87D2D" w:rsidRDefault="00D26205" w:rsidP="00D26205">
      <w:pPr>
        <w:ind w:firstLine="709"/>
        <w:jc w:val="both"/>
      </w:pPr>
      <w:r w:rsidRPr="00F87D2D">
        <w:t>7)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D26205" w:rsidRPr="00F87D2D" w:rsidRDefault="00D26205" w:rsidP="00D26205">
      <w:pPr>
        <w:ind w:firstLine="709"/>
        <w:jc w:val="both"/>
      </w:pPr>
      <w:r w:rsidRPr="00F87D2D">
        <w:t>8) при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65050D" w:rsidRDefault="0065050D" w:rsidP="00DB735C">
      <w:pPr>
        <w:ind w:firstLine="708"/>
        <w:jc w:val="both"/>
      </w:pPr>
    </w:p>
    <w:p w:rsidR="00DB735C" w:rsidRDefault="00DB735C" w:rsidP="00CD1EEE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Права</w:t>
      </w:r>
    </w:p>
    <w:p w:rsidR="007230F2" w:rsidRDefault="007230F2" w:rsidP="007230F2">
      <w:pPr>
        <w:ind w:right="-1" w:firstLine="709"/>
        <w:jc w:val="both"/>
      </w:pPr>
      <w:r>
        <w:t>4.1. Основные права ведущего специалиста отдела, предоставленные как муниципальному служащему, определенны статьей 11 Федерального закона от 02.03.2007 № 25-ФЗ «О муниципальной службе в Российской Федерации».</w:t>
      </w:r>
    </w:p>
    <w:p w:rsidR="007230F2" w:rsidRDefault="007230F2" w:rsidP="007230F2">
      <w:pPr>
        <w:ind w:right="-1" w:firstLine="709"/>
        <w:jc w:val="both"/>
      </w:pPr>
      <w:r>
        <w:t xml:space="preserve">4.2. </w:t>
      </w:r>
      <w:proofErr w:type="gramStart"/>
      <w:r>
        <w:t>Исходя из установленных полномочий ведущий специалист отдела имеет</w:t>
      </w:r>
      <w:proofErr w:type="gramEnd"/>
      <w:r>
        <w:t xml:space="preserve"> право:</w:t>
      </w:r>
    </w:p>
    <w:p w:rsidR="007230F2" w:rsidRDefault="007230F2" w:rsidP="007230F2">
      <w:pPr>
        <w:ind w:right="-1" w:firstLine="709"/>
        <w:jc w:val="both"/>
      </w:pPr>
      <w:r>
        <w:t>1) принимать решения в пределах своей компетенции;</w:t>
      </w:r>
    </w:p>
    <w:p w:rsidR="007230F2" w:rsidRDefault="007230F2" w:rsidP="007230F2">
      <w:pPr>
        <w:ind w:right="-1" w:firstLine="709"/>
        <w:jc w:val="both"/>
      </w:pPr>
      <w:proofErr w:type="gramStart"/>
      <w:r>
        <w:t>2) осуществлять от имени администрации города Югорска защиту прав и интересов несовершеннолетних, детей-сирот, детей, оставшихся без попечения родителей, лиц из числа детей-сирот и детей, оставшихся без попечения родителей, недееспособных или ограниченно дееспособных, а также признанных  судом безвестно отсутствующими совершеннолетних граждан в правоохранительных органах, органах государственной власти, органах местного самоуправления, организациях по вопросам, входящим в компетенцию отдела;</w:t>
      </w:r>
      <w:proofErr w:type="gramEnd"/>
    </w:p>
    <w:p w:rsidR="007230F2" w:rsidRDefault="007230F2" w:rsidP="007230F2">
      <w:pPr>
        <w:ind w:right="-1" w:firstLine="709"/>
        <w:jc w:val="both"/>
      </w:pPr>
      <w:r>
        <w:t>3) вносить предложения на рассмотрение начальника отдела по совершенствованию работы отдела;</w:t>
      </w:r>
    </w:p>
    <w:p w:rsidR="007230F2" w:rsidRDefault="007230F2" w:rsidP="007230F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4) </w:t>
      </w:r>
      <w:r>
        <w:rPr>
          <w:iCs/>
          <w:color w:val="000000"/>
        </w:rPr>
        <w:t>требовать</w:t>
      </w:r>
      <w:r>
        <w:rPr>
          <w:color w:val="000000"/>
        </w:rPr>
        <w:t xml:space="preserve"> от граждан предоставления необходимых документов для рассмотрения заявления о назначении опеки, попечительства, патронажа;</w:t>
      </w:r>
    </w:p>
    <w:p w:rsidR="007230F2" w:rsidRDefault="007230F2" w:rsidP="007230F2">
      <w:pPr>
        <w:ind w:right="-1" w:firstLine="709"/>
        <w:jc w:val="both"/>
      </w:pPr>
      <w:r>
        <w:t xml:space="preserve">5) </w:t>
      </w:r>
      <w:r w:rsidRPr="00A463F9">
        <w:t>получать от должностных лиц в порядке, предусмотренном законодательством, справки, документы и иные сведения, необходимые для выполнения</w:t>
      </w:r>
      <w:r>
        <w:t xml:space="preserve"> своих должностных обязанностей;</w:t>
      </w:r>
    </w:p>
    <w:p w:rsidR="007230F2" w:rsidRPr="00A463F9" w:rsidRDefault="007230F2" w:rsidP="007230F2">
      <w:pPr>
        <w:ind w:right="-1" w:firstLine="709"/>
        <w:jc w:val="both"/>
      </w:pPr>
      <w:r>
        <w:t>6) в случае несоответствия представляемых на согласование распоряжений, постановлений и других правовых документов действующему законодательству, не согласовывать проекты этих документов и выдавать соответствующее заключение с предложением о законном порядке разрешения рассматриваемых вопросов</w:t>
      </w:r>
      <w:r w:rsidRPr="00A463F9">
        <w:t>.</w:t>
      </w:r>
    </w:p>
    <w:p w:rsidR="00DB735C" w:rsidRDefault="00DB735C" w:rsidP="00DB735C">
      <w:pPr>
        <w:shd w:val="clear" w:color="auto" w:fill="FFFFFF"/>
        <w:jc w:val="both"/>
        <w:rPr>
          <w:b/>
        </w:rPr>
      </w:pPr>
    </w:p>
    <w:p w:rsidR="00DB735C" w:rsidRDefault="00DB735C" w:rsidP="00CD1EEE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Ответственность</w:t>
      </w:r>
    </w:p>
    <w:p w:rsidR="007230F2" w:rsidRPr="00241366" w:rsidRDefault="007230F2" w:rsidP="00142DD5">
      <w:pPr>
        <w:ind w:right="-1" w:firstLine="709"/>
        <w:jc w:val="both"/>
      </w:pPr>
      <w:r w:rsidRPr="00241366">
        <w:t xml:space="preserve">5.1. </w:t>
      </w:r>
      <w:r w:rsidR="00142DD5">
        <w:t>Ведущий специалист</w:t>
      </w:r>
      <w:r w:rsidRPr="00241366">
        <w:t xml:space="preserve"> отдела несет ответственность в соответствии с трудовым законодательством и законодательством о муниципальной службе, в том числе </w:t>
      </w:r>
      <w:proofErr w:type="gramStart"/>
      <w:r w:rsidRPr="00241366">
        <w:t>за</w:t>
      </w:r>
      <w:proofErr w:type="gramEnd"/>
      <w:r w:rsidRPr="00241366">
        <w:t>:</w:t>
      </w:r>
    </w:p>
    <w:p w:rsidR="007230F2" w:rsidRPr="00241366" w:rsidRDefault="007230F2" w:rsidP="00142DD5">
      <w:pPr>
        <w:ind w:right="-1" w:firstLine="709"/>
        <w:jc w:val="both"/>
      </w:pPr>
      <w:r>
        <w:t>1)</w:t>
      </w:r>
      <w:r w:rsidRPr="00241366">
        <w:t xml:space="preserve"> неисполнение или ненадлежащее исполнение по его вине возложенных на него служебных обязанностей;</w:t>
      </w:r>
    </w:p>
    <w:p w:rsidR="007230F2" w:rsidRPr="00241366" w:rsidRDefault="007230F2" w:rsidP="00142DD5">
      <w:pPr>
        <w:ind w:right="-1" w:firstLine="709"/>
        <w:jc w:val="both"/>
      </w:pPr>
      <w:r>
        <w:t>2)</w:t>
      </w:r>
      <w:r w:rsidRPr="00241366">
        <w:t xml:space="preserve"> разглашение персональных данных, к которым он имеет доступ, согласно своим должностным полномочиям;</w:t>
      </w:r>
    </w:p>
    <w:p w:rsidR="007230F2" w:rsidRPr="00241366" w:rsidRDefault="007230F2" w:rsidP="00142DD5">
      <w:pPr>
        <w:ind w:right="-1" w:firstLine="709"/>
        <w:jc w:val="both"/>
      </w:pPr>
      <w:r>
        <w:t>3)</w:t>
      </w:r>
      <w:r w:rsidRPr="00241366">
        <w:t xml:space="preserve"> сохранность документов и имущества, находящихся в персональном пользовании;</w:t>
      </w:r>
    </w:p>
    <w:p w:rsidR="007230F2" w:rsidRPr="00241366" w:rsidRDefault="007230F2" w:rsidP="00142DD5">
      <w:pPr>
        <w:ind w:firstLine="709"/>
        <w:jc w:val="both"/>
      </w:pPr>
      <w:r>
        <w:t xml:space="preserve">4) </w:t>
      </w:r>
      <w:r w:rsidRPr="00241366">
        <w:t>нарушение трудовой дисциплины;</w:t>
      </w:r>
    </w:p>
    <w:p w:rsidR="007230F2" w:rsidRPr="00241366" w:rsidRDefault="007230F2" w:rsidP="00142DD5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241366">
        <w:t xml:space="preserve">несоблюдение ограничений, запретов, требований  к служебному поведению связанных с муниципальной службой; </w:t>
      </w:r>
    </w:p>
    <w:p w:rsidR="007230F2" w:rsidRPr="00241366" w:rsidRDefault="007230F2" w:rsidP="00142DD5">
      <w:pPr>
        <w:tabs>
          <w:tab w:val="left" w:pos="720"/>
        </w:tabs>
        <w:ind w:firstLine="709"/>
        <w:jc w:val="both"/>
      </w:pPr>
      <w:r>
        <w:t xml:space="preserve">6) </w:t>
      </w:r>
      <w:r w:rsidRPr="00241366">
        <w:t>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 в пределах, установленных законодательством;</w:t>
      </w:r>
    </w:p>
    <w:p w:rsidR="007230F2" w:rsidRPr="00241366" w:rsidRDefault="007230F2" w:rsidP="00142DD5">
      <w:pPr>
        <w:ind w:firstLine="709"/>
        <w:jc w:val="both"/>
      </w:pPr>
      <w:r>
        <w:t xml:space="preserve">7) </w:t>
      </w:r>
      <w:r w:rsidRPr="00241366">
        <w:t>несоблюдение Кодекса этики и служебного поведения муниципальных служащих органов местного самоуправления города Югорска;</w:t>
      </w:r>
    </w:p>
    <w:p w:rsidR="007230F2" w:rsidRPr="00241366" w:rsidRDefault="007230F2" w:rsidP="00142DD5">
      <w:pPr>
        <w:tabs>
          <w:tab w:val="left" w:pos="720"/>
        </w:tabs>
        <w:ind w:firstLine="709"/>
        <w:jc w:val="both"/>
      </w:pPr>
      <w:r>
        <w:t xml:space="preserve">8) </w:t>
      </w:r>
      <w:r w:rsidRPr="00241366">
        <w:t>действие или бездействие, ведущее к нарушению прав и законных интересов граждан.</w:t>
      </w:r>
    </w:p>
    <w:p w:rsidR="007230F2" w:rsidRDefault="007230F2" w:rsidP="00142DD5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241366">
        <w:t xml:space="preserve">5.2. </w:t>
      </w:r>
      <w:r w:rsidR="00142DD5">
        <w:t>Ведущий специалист</w:t>
      </w:r>
      <w:r w:rsidRPr="00241366">
        <w:t xml:space="preserve"> отдела несет персональную ответственность </w:t>
      </w:r>
      <w:proofErr w:type="gramStart"/>
      <w:r w:rsidRPr="00142DD5">
        <w:rPr>
          <w:rStyle w:val="FontStyle23"/>
          <w:sz w:val="24"/>
          <w:szCs w:val="24"/>
        </w:rPr>
        <w:t>за</w:t>
      </w:r>
      <w:proofErr w:type="gramEnd"/>
      <w:r w:rsidR="00142DD5">
        <w:rPr>
          <w:rStyle w:val="FontStyle23"/>
          <w:sz w:val="24"/>
          <w:szCs w:val="24"/>
        </w:rPr>
        <w:t>:</w:t>
      </w:r>
      <w:r w:rsidRPr="00142DD5">
        <w:rPr>
          <w:rStyle w:val="FontStyle23"/>
          <w:sz w:val="24"/>
          <w:szCs w:val="24"/>
        </w:rPr>
        <w:t xml:space="preserve"> </w:t>
      </w:r>
    </w:p>
    <w:p w:rsidR="00142DD5" w:rsidRDefault="00142DD5" w:rsidP="00142DD5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ab/>
        <w:t>1) составление описи документов, хранящихся в личном деле совершеннолетнего подопечного, и акта о передаче личного дела совершеннолетнего подопечного, при помещении его под надзор в организацию социального обслуживания, предоставляющую социальные услуги в стационарной форме, или учреждении здравоохранения;</w:t>
      </w:r>
    </w:p>
    <w:p w:rsidR="00142DD5" w:rsidRDefault="00142DD5" w:rsidP="00142DD5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ab/>
        <w:t>2) передачу документов, хранящихся в личном деле совершеннолетнего подопечного, по описи должностному лицу организации социального обслуживания, предоставляющую социальные услуги в стационарной форме, или учреждении здравоохранения;</w:t>
      </w:r>
    </w:p>
    <w:p w:rsidR="00142DD5" w:rsidRPr="00142DD5" w:rsidRDefault="00142DD5" w:rsidP="00142DD5">
      <w:pPr>
        <w:autoSpaceDE w:val="0"/>
        <w:autoSpaceDN w:val="0"/>
        <w:adjustRightInd w:val="0"/>
        <w:jc w:val="both"/>
      </w:pPr>
      <w:r>
        <w:rPr>
          <w:rStyle w:val="FontStyle23"/>
          <w:sz w:val="24"/>
          <w:szCs w:val="24"/>
        </w:rPr>
        <w:tab/>
        <w:t>3) хранение акта о направлении совершеннолетнего подопечного в организацию социального обслуживания, предоставляющую социальные услуги в стационарной форме, или учреждении здравоохранения, а также акта о передаче личного дела и описи документов.</w:t>
      </w:r>
    </w:p>
    <w:p w:rsidR="007230F2" w:rsidRDefault="007230F2" w:rsidP="00CD1EEE">
      <w:pPr>
        <w:shd w:val="clear" w:color="auto" w:fill="FFFFFF"/>
        <w:jc w:val="center"/>
        <w:rPr>
          <w:b/>
        </w:rPr>
      </w:pPr>
    </w:p>
    <w:p w:rsidR="00DB735C" w:rsidRDefault="00DB735C" w:rsidP="00CD1EEE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Переч</w:t>
      </w:r>
      <w:r w:rsidR="008236F9">
        <w:rPr>
          <w:b/>
        </w:rPr>
        <w:t>ень вопросов, по которым ведущий</w:t>
      </w:r>
      <w:r>
        <w:rPr>
          <w:b/>
        </w:rPr>
        <w:t xml:space="preserve"> специалист вправе или обязан самостоятельно принимать решения</w:t>
      </w:r>
    </w:p>
    <w:p w:rsidR="00DB735C" w:rsidRDefault="00DB735C" w:rsidP="00DB735C">
      <w:pPr>
        <w:ind w:firstLine="708"/>
        <w:jc w:val="both"/>
      </w:pPr>
      <w:r>
        <w:t>В соответствии с замещаемой должностью муниципальной службы и в пределах ф</w:t>
      </w:r>
      <w:r w:rsidR="008236F9">
        <w:t>ункциональной компетенции ведущи</w:t>
      </w:r>
      <w:r>
        <w:t>й специали</w:t>
      </w:r>
      <w:r w:rsidR="00BD4583">
        <w:t xml:space="preserve">ст </w:t>
      </w:r>
      <w:r w:rsidR="00142DD5">
        <w:t xml:space="preserve">отдела </w:t>
      </w:r>
      <w:r>
        <w:t>вправе принимать  решения по вопросам основной деятел</w:t>
      </w:r>
      <w:r w:rsidR="00B73DD3">
        <w:t xml:space="preserve">ьности отдела </w:t>
      </w:r>
      <w:r w:rsidR="004F4A70">
        <w:t xml:space="preserve">в соответствии </w:t>
      </w:r>
      <w:r w:rsidR="00142DD5">
        <w:t>с П</w:t>
      </w:r>
      <w:r w:rsidR="00392023">
        <w:t>оложением об отделе:</w:t>
      </w:r>
    </w:p>
    <w:p w:rsidR="00543476" w:rsidRDefault="00142DD5" w:rsidP="00392023">
      <w:pPr>
        <w:ind w:firstLine="708"/>
        <w:jc w:val="both"/>
      </w:pPr>
      <w:r>
        <w:t>1)</w:t>
      </w:r>
      <w:r w:rsidR="00392023">
        <w:t xml:space="preserve"> подготовке заключений органа опеки и попечительства в соответствии  с федеральным законодательством;</w:t>
      </w:r>
    </w:p>
    <w:p w:rsidR="00543476" w:rsidRDefault="00142DD5" w:rsidP="0054347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392023">
        <w:rPr>
          <w:rFonts w:eastAsiaTheme="minorHAnsi"/>
          <w:lang w:eastAsia="en-US"/>
        </w:rPr>
        <w:t xml:space="preserve"> подготовке </w:t>
      </w:r>
      <w:r w:rsidR="00543476">
        <w:rPr>
          <w:rFonts w:eastAsiaTheme="minorHAnsi"/>
          <w:lang w:eastAsia="en-US"/>
        </w:rPr>
        <w:t>актов обследования условий проживания подопечного;</w:t>
      </w:r>
    </w:p>
    <w:p w:rsidR="00543476" w:rsidRDefault="00142DD5" w:rsidP="0054347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</w:t>
      </w:r>
      <w:r w:rsidR="00543476">
        <w:rPr>
          <w:rFonts w:eastAsiaTheme="minorHAnsi"/>
          <w:lang w:eastAsia="en-US"/>
        </w:rPr>
        <w:t xml:space="preserve"> </w:t>
      </w:r>
      <w:r w:rsidR="00392023">
        <w:rPr>
          <w:rFonts w:eastAsiaTheme="minorHAnsi"/>
          <w:lang w:eastAsia="en-US"/>
        </w:rPr>
        <w:t xml:space="preserve">подготовке </w:t>
      </w:r>
      <w:r>
        <w:rPr>
          <w:rFonts w:eastAsiaTheme="minorHAnsi"/>
          <w:lang w:eastAsia="en-US"/>
        </w:rPr>
        <w:t xml:space="preserve">проектов </w:t>
      </w:r>
      <w:r w:rsidR="00543476">
        <w:rPr>
          <w:rFonts w:eastAsiaTheme="minorHAnsi"/>
          <w:lang w:eastAsia="en-US"/>
        </w:rPr>
        <w:t xml:space="preserve">постановлений администрации города </w:t>
      </w:r>
      <w:r>
        <w:rPr>
          <w:rFonts w:eastAsiaTheme="minorHAnsi"/>
          <w:lang w:eastAsia="en-US"/>
        </w:rPr>
        <w:t xml:space="preserve">Югорска </w:t>
      </w:r>
      <w:r w:rsidR="00543476">
        <w:rPr>
          <w:rFonts w:eastAsiaTheme="minorHAnsi"/>
          <w:lang w:eastAsia="en-US"/>
        </w:rPr>
        <w:t>о назначении (отмене) опеки (попечительства) над недееспособными и ограниченно дееспособными гражданами</w:t>
      </w:r>
      <w:r>
        <w:rPr>
          <w:rFonts w:eastAsiaTheme="minorHAnsi"/>
          <w:lang w:eastAsia="en-US"/>
        </w:rPr>
        <w:t xml:space="preserve">, о помещении совершеннолетнего подопечного под надзор </w:t>
      </w:r>
      <w:r>
        <w:rPr>
          <w:rStyle w:val="FontStyle23"/>
          <w:sz w:val="24"/>
          <w:szCs w:val="24"/>
        </w:rPr>
        <w:t xml:space="preserve">в </w:t>
      </w:r>
      <w:r>
        <w:rPr>
          <w:rStyle w:val="FontStyle23"/>
          <w:sz w:val="24"/>
          <w:szCs w:val="24"/>
        </w:rPr>
        <w:lastRenderedPageBreak/>
        <w:t>организацию социального обслуживания, предоставляющую социальные услуги в стационарной форме, или учреждении здравоохранения;</w:t>
      </w:r>
    </w:p>
    <w:p w:rsidR="00142DD5" w:rsidRDefault="00142DD5" w:rsidP="00142DD5">
      <w:pPr>
        <w:suppressAutoHyphens w:val="0"/>
        <w:autoSpaceDE w:val="0"/>
        <w:autoSpaceDN w:val="0"/>
        <w:adjustRightInd w:val="0"/>
        <w:ind w:firstLine="708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4) составление описи документов, хранящихся в личном деле совершеннолетнего подопечного, и акта о передаче личного дела совершеннолетнего подопечного, при помещении его под надзор в организацию социального обслуживания, предоставляющую социальные услуги в стационарной форме, или учреждении здравоохранения.</w:t>
      </w:r>
    </w:p>
    <w:p w:rsidR="00543476" w:rsidRDefault="00543476" w:rsidP="00543476">
      <w:pPr>
        <w:jc w:val="both"/>
      </w:pPr>
    </w:p>
    <w:p w:rsidR="00DB735C" w:rsidRDefault="00DB735C" w:rsidP="00CD1EEE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Пере</w:t>
      </w:r>
      <w:r w:rsidR="008236F9">
        <w:rPr>
          <w:b/>
        </w:rPr>
        <w:t>чень вопросов, по которым ведущи</w:t>
      </w:r>
      <w:r>
        <w:rPr>
          <w:b/>
        </w:rPr>
        <w:t>й специалист вправе или обязан участвовать при подготовке проектов муниципальных нормативных правовых актов и (или) проектов управленческих и иных решений</w:t>
      </w:r>
    </w:p>
    <w:p w:rsidR="00142DD5" w:rsidRPr="00241366" w:rsidRDefault="00142DD5" w:rsidP="00142DD5">
      <w:pPr>
        <w:ind w:right="-1" w:firstLine="709"/>
        <w:jc w:val="both"/>
      </w:pPr>
      <w:r w:rsidRPr="00241366">
        <w:t xml:space="preserve">В пределах функциональной компетенции </w:t>
      </w:r>
      <w:r>
        <w:t>ведущий специалист</w:t>
      </w:r>
      <w:r w:rsidRPr="00241366">
        <w:t xml:space="preserve"> отдела принимает участие в подготовке проектов правовых актов, подготовки соответствующих документов по вопросам, связанным с организацией выполнения </w:t>
      </w:r>
      <w:r>
        <w:t xml:space="preserve">отдельных государственных </w:t>
      </w:r>
      <w:r w:rsidRPr="00241366">
        <w:t xml:space="preserve">полномочий </w:t>
      </w:r>
      <w:r>
        <w:t>по опеке и попечительству.</w:t>
      </w:r>
    </w:p>
    <w:p w:rsidR="004D4A53" w:rsidRDefault="004D4A53" w:rsidP="00CD1EEE">
      <w:pPr>
        <w:jc w:val="center"/>
        <w:rPr>
          <w:b/>
        </w:rPr>
      </w:pPr>
    </w:p>
    <w:p w:rsidR="00DB735C" w:rsidRDefault="00DB735C" w:rsidP="00CD1EEE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 Сроки и процедуры подготовки, рассмотрения проектов управленческих и иных решений, порядок согласования и </w:t>
      </w:r>
      <w:proofErr w:type="gramStart"/>
      <w:r>
        <w:rPr>
          <w:b/>
        </w:rPr>
        <w:t>принятия  решений</w:t>
      </w:r>
      <w:proofErr w:type="gramEnd"/>
    </w:p>
    <w:p w:rsidR="00142DD5" w:rsidRPr="00F34BE9" w:rsidRDefault="00142DD5" w:rsidP="00142DD5">
      <w:pPr>
        <w:ind w:right="-1" w:firstLine="708"/>
        <w:jc w:val="both"/>
      </w:pPr>
      <w:r w:rsidRPr="00F34BE9">
        <w:t xml:space="preserve">Подготовка проектов документов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</w:t>
      </w:r>
      <w:r>
        <w:t xml:space="preserve">и другими муниципальными правовыми актами. </w:t>
      </w:r>
    </w:p>
    <w:p w:rsidR="00DB735C" w:rsidRDefault="00DB735C" w:rsidP="00DB735C">
      <w:pPr>
        <w:pStyle w:val="a3"/>
      </w:pPr>
    </w:p>
    <w:p w:rsidR="00DB735C" w:rsidRDefault="00DB735C" w:rsidP="00CD1EEE">
      <w:pPr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Порядок служебного взаимодействия муниципального служащего в связи с исполнением им должностных обязанностей</w:t>
      </w:r>
    </w:p>
    <w:p w:rsidR="00142DD5" w:rsidRDefault="00142DD5" w:rsidP="00142DD5">
      <w:pPr>
        <w:ind w:right="-1" w:firstLine="709"/>
        <w:jc w:val="both"/>
      </w:pPr>
      <w:r w:rsidRPr="00F34BE9">
        <w:t>Служ</w:t>
      </w:r>
      <w:r>
        <w:t xml:space="preserve">ебное взаимодействие </w:t>
      </w:r>
      <w:r w:rsidRPr="00F34BE9">
        <w:t>с муниципальными служащими администрации города Югорска, гражданами, а также с организациями в связи с исполнением</w:t>
      </w:r>
      <w:r>
        <w:t xml:space="preserve"> ведущим специалистом отдела </w:t>
      </w:r>
      <w:r w:rsidRPr="00F34BE9">
        <w:t>должностных обязанностей, определяется в соответствии с Положением о</w:t>
      </w:r>
      <w:r>
        <w:t xml:space="preserve">б отделе опеки и попечительства </w:t>
      </w:r>
      <w:r w:rsidRPr="00F34BE9">
        <w:t>и предусматривает взаимодействие</w:t>
      </w:r>
      <w:r>
        <w:t xml:space="preserve"> </w:t>
      </w:r>
      <w:proofErr w:type="gramStart"/>
      <w:r>
        <w:t>с</w:t>
      </w:r>
      <w:proofErr w:type="gramEnd"/>
      <w:r w:rsidRPr="00F34BE9">
        <w:t>:</w:t>
      </w:r>
    </w:p>
    <w:p w:rsidR="00142DD5" w:rsidRDefault="00142DD5" w:rsidP="00142DD5">
      <w:pPr>
        <w:ind w:right="-1" w:firstLine="709"/>
        <w:jc w:val="both"/>
      </w:pPr>
      <w:r>
        <w:t>1) органами юстиции по защите личных неимущественных и имущественных прав недееспособных или ограниченно дееспособных граждан;</w:t>
      </w:r>
    </w:p>
    <w:p w:rsidR="00142DD5" w:rsidRDefault="00142DD5" w:rsidP="00142DD5">
      <w:pPr>
        <w:ind w:right="-1" w:firstLine="709"/>
        <w:jc w:val="both"/>
      </w:pPr>
      <w:r>
        <w:t>2) Департаментом социального развития Ханты-Мансийского автономного - Югры</w:t>
      </w:r>
      <w:r w:rsidRPr="00F34BE9">
        <w:t xml:space="preserve"> п</w:t>
      </w:r>
      <w:r>
        <w:t>о вопросам реализации переданных отдельных государственных полномочий по опеке и попечительству</w:t>
      </w:r>
      <w:r w:rsidRPr="00F34BE9">
        <w:t>;</w:t>
      </w:r>
    </w:p>
    <w:p w:rsidR="00142DD5" w:rsidRDefault="00142DD5" w:rsidP="00142DD5">
      <w:pPr>
        <w:ind w:right="-1" w:firstLine="709"/>
        <w:jc w:val="both"/>
      </w:pPr>
      <w:r>
        <w:t xml:space="preserve">3) уполномоченным по правам человека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>;</w:t>
      </w:r>
    </w:p>
    <w:p w:rsidR="00142DD5" w:rsidRPr="00F34BE9" w:rsidRDefault="00142DD5" w:rsidP="00142DD5">
      <w:pPr>
        <w:ind w:right="-1" w:firstLine="709"/>
        <w:jc w:val="both"/>
      </w:pPr>
      <w:r>
        <w:t>4)</w:t>
      </w:r>
      <w:r w:rsidRPr="00F34BE9">
        <w:t xml:space="preserve"> юридическим управлением администрации города по правовым вопросам и экспертизе проектов муниципальных правовых актов;</w:t>
      </w:r>
    </w:p>
    <w:p w:rsidR="00142DD5" w:rsidRPr="002C4D68" w:rsidRDefault="00142DD5" w:rsidP="00142DD5">
      <w:pPr>
        <w:ind w:right="-1" w:firstLine="709"/>
        <w:jc w:val="both"/>
      </w:pPr>
      <w:r>
        <w:t>5)</w:t>
      </w:r>
      <w:r w:rsidRPr="00F34BE9">
        <w:t xml:space="preserve"> управлением соц</w:t>
      </w:r>
      <w:r>
        <w:t xml:space="preserve">иальной защиты населения по городу </w:t>
      </w:r>
      <w:proofErr w:type="spellStart"/>
      <w:r>
        <w:t>Югорску</w:t>
      </w:r>
      <w:proofErr w:type="spellEnd"/>
      <w:r>
        <w:t xml:space="preserve"> и Советскому району по вопросам обеспечения устройства совершеннолетних в </w:t>
      </w:r>
      <w:r w:rsidRPr="002C4D68">
        <w:t>социальные учреждения, получения социальных выплат;</w:t>
      </w:r>
    </w:p>
    <w:p w:rsidR="00142DD5" w:rsidRDefault="00142DD5" w:rsidP="00142DD5">
      <w:pPr>
        <w:ind w:right="-1" w:firstLine="709"/>
        <w:jc w:val="both"/>
      </w:pPr>
      <w:r>
        <w:t>6</w:t>
      </w:r>
      <w:r w:rsidRPr="002C4D68">
        <w:t>) нотариальными конторами по вопросам обеспечения наследственных прав подопечных;</w:t>
      </w:r>
    </w:p>
    <w:p w:rsidR="00142DD5" w:rsidRPr="00F34BE9" w:rsidRDefault="00142DD5" w:rsidP="00142DD5">
      <w:pPr>
        <w:ind w:right="-1" w:firstLine="709"/>
        <w:jc w:val="both"/>
      </w:pPr>
      <w:r>
        <w:t>7) пенсионным фондом по вопросам пенсионного обеспечения лиц, состоящих на учете в отделе;</w:t>
      </w:r>
    </w:p>
    <w:p w:rsidR="00142DD5" w:rsidRPr="00F34BE9" w:rsidRDefault="00142DD5" w:rsidP="00142DD5">
      <w:pPr>
        <w:ind w:right="-1" w:firstLine="709"/>
        <w:jc w:val="both"/>
      </w:pPr>
      <w:r>
        <w:t>8</w:t>
      </w:r>
      <w:r w:rsidRPr="002C4D68">
        <w:t>) руководителями медицинских учреждений по предоставлению дополнительных гарантий на медицинское обеспечение подопечных</w:t>
      </w:r>
      <w:r w:rsidRPr="00F34BE9">
        <w:t>.</w:t>
      </w:r>
    </w:p>
    <w:p w:rsidR="004D4A53" w:rsidRDefault="004D4A53" w:rsidP="004D4A53">
      <w:pPr>
        <w:suppressAutoHyphens w:val="0"/>
        <w:ind w:left="2" w:right="-142" w:firstLine="706"/>
        <w:jc w:val="both"/>
        <w:rPr>
          <w:rFonts w:eastAsiaTheme="minorHAnsi"/>
          <w:lang w:eastAsia="en-US"/>
        </w:rPr>
      </w:pPr>
    </w:p>
    <w:p w:rsidR="00142DD5" w:rsidRDefault="00142DD5" w:rsidP="00142DD5">
      <w:pPr>
        <w:ind w:left="284" w:right="-142" w:firstLine="567"/>
        <w:jc w:val="center"/>
        <w:rPr>
          <w:b/>
        </w:rPr>
      </w:pPr>
      <w:r w:rsidRPr="00BC62BC">
        <w:rPr>
          <w:b/>
        </w:rPr>
        <w:t>X.</w:t>
      </w:r>
      <w:r>
        <w:rPr>
          <w:b/>
        </w:rPr>
        <w:t xml:space="preserve"> Перечень государственных услуг, оказываемых гражданам</w:t>
      </w:r>
    </w:p>
    <w:p w:rsidR="00142DD5" w:rsidRDefault="00142DD5" w:rsidP="00142DD5">
      <w:pPr>
        <w:ind w:right="-142" w:firstLine="709"/>
        <w:jc w:val="both"/>
      </w:pPr>
      <w:r>
        <w:t xml:space="preserve">В соответствии с административными регламентами ведущий специалист отдела предоставляет государственные услуги </w:t>
      </w:r>
      <w:proofErr w:type="gramStart"/>
      <w:r>
        <w:t>по</w:t>
      </w:r>
      <w:proofErr w:type="gramEnd"/>
      <w:r>
        <w:t>:</w:t>
      </w:r>
    </w:p>
    <w:p w:rsidR="00142DD5" w:rsidRDefault="00142DD5" w:rsidP="00142DD5">
      <w:pPr>
        <w:suppressAutoHyphens w:val="0"/>
        <w:ind w:right="-142" w:firstLine="708"/>
        <w:jc w:val="both"/>
      </w:pPr>
      <w:r>
        <w:t>1) назначению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обязанности;</w:t>
      </w:r>
    </w:p>
    <w:p w:rsidR="00142DD5" w:rsidRPr="00AE61B5" w:rsidRDefault="00142DD5" w:rsidP="00142DD5">
      <w:pPr>
        <w:suppressAutoHyphens w:val="0"/>
        <w:ind w:right="-142" w:firstLine="708"/>
        <w:jc w:val="both"/>
      </w:pPr>
      <w:r>
        <w:t>2) предоставлению информации и приему документов от лиц, желающих установить опеку над лицами, признанными, в установленном законом порядке, недееспособными.</w:t>
      </w:r>
    </w:p>
    <w:p w:rsidR="00142DD5" w:rsidRDefault="00142DD5" w:rsidP="00142DD5">
      <w:pPr>
        <w:ind w:left="284" w:right="-142" w:firstLine="567"/>
        <w:jc w:val="center"/>
        <w:rPr>
          <w:b/>
        </w:rPr>
      </w:pPr>
    </w:p>
    <w:p w:rsidR="00DB735C" w:rsidRDefault="00DB735C" w:rsidP="004D4A53">
      <w:pPr>
        <w:suppressAutoHyphens w:val="0"/>
        <w:ind w:left="2" w:right="-142" w:hanging="2"/>
        <w:jc w:val="center"/>
        <w:rPr>
          <w:b/>
        </w:rPr>
      </w:pPr>
      <w:r>
        <w:rPr>
          <w:b/>
          <w:lang w:val="en-US"/>
        </w:rPr>
        <w:lastRenderedPageBreak/>
        <w:t>X</w:t>
      </w:r>
      <w:r w:rsidR="00142DD5">
        <w:rPr>
          <w:b/>
          <w:lang w:val="en-US"/>
        </w:rPr>
        <w:t>I</w:t>
      </w:r>
      <w:r>
        <w:rPr>
          <w:b/>
        </w:rPr>
        <w:t>. Показатели эффективности и результативности профессиональной служебно</w:t>
      </w:r>
      <w:r w:rsidR="00D93437">
        <w:rPr>
          <w:b/>
        </w:rPr>
        <w:t>й деятельности ведуще</w:t>
      </w:r>
      <w:r>
        <w:rPr>
          <w:b/>
        </w:rPr>
        <w:t>го специалиста</w:t>
      </w:r>
    </w:p>
    <w:p w:rsidR="00142DD5" w:rsidRDefault="00142DD5" w:rsidP="00142DD5">
      <w:pPr>
        <w:ind w:right="-142" w:firstLine="709"/>
        <w:jc w:val="both"/>
      </w:pPr>
      <w:r w:rsidRPr="00F34BE9">
        <w:t>Эффективность и результативность профессиональной сл</w:t>
      </w:r>
      <w:r>
        <w:t xml:space="preserve">ужебной деятельности </w:t>
      </w:r>
      <w:r w:rsidRPr="00F34BE9">
        <w:t xml:space="preserve"> </w:t>
      </w:r>
      <w:r>
        <w:t xml:space="preserve">ведущего специалиста </w:t>
      </w:r>
      <w:r w:rsidRPr="00F34BE9">
        <w:t xml:space="preserve">отдела определяется на основании достижения </w:t>
      </w:r>
      <w:r>
        <w:t>следующих</w:t>
      </w:r>
      <w:r w:rsidRPr="00F34BE9">
        <w:t xml:space="preserve"> показателей:</w:t>
      </w:r>
    </w:p>
    <w:p w:rsidR="00142DD5" w:rsidRDefault="00142DD5" w:rsidP="00142DD5">
      <w:pPr>
        <w:ind w:right="-142" w:firstLine="709"/>
        <w:jc w:val="both"/>
      </w:pPr>
      <w:r>
        <w:t xml:space="preserve">1) </w:t>
      </w:r>
      <w:r w:rsidRPr="0083331E">
        <w:t>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142DD5" w:rsidRDefault="00142DD5" w:rsidP="00142DD5">
      <w:pPr>
        <w:ind w:right="-142" w:firstLine="709"/>
        <w:jc w:val="both"/>
      </w:pPr>
      <w:r>
        <w:t>2) квалифицированное, в установленный срок рассмотрение заявлений, писем, жалоб от организаций и граждан;</w:t>
      </w:r>
    </w:p>
    <w:p w:rsidR="00142DD5" w:rsidRDefault="00142DD5" w:rsidP="00142DD5">
      <w:pPr>
        <w:ind w:right="-142" w:firstLine="709"/>
        <w:jc w:val="both"/>
      </w:pPr>
      <w:r>
        <w:t>4) 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142DD5" w:rsidRDefault="00142DD5" w:rsidP="00142DD5">
      <w:pPr>
        <w:ind w:right="-142" w:firstLine="709"/>
        <w:jc w:val="both"/>
      </w:pPr>
      <w:r>
        <w:t>5) соблюдение служебной дисциплины, умение</w:t>
      </w:r>
      <w:r w:rsidRPr="0083331E">
        <w:t xml:space="preserve"> </w:t>
      </w:r>
      <w:r>
        <w:t>организовывать работу отдела, эмоциональная выдержка, бесконфликтность, создание здоровой, деловой обстановки в коллективе;</w:t>
      </w:r>
    </w:p>
    <w:p w:rsidR="00392023" w:rsidRDefault="00142DD5" w:rsidP="00142DD5">
      <w:pPr>
        <w:ind w:right="-142" w:firstLine="709"/>
        <w:jc w:val="both"/>
      </w:pPr>
      <w:r>
        <w:t>6) соблюдение сроков представления установленной отчетности, информации.</w:t>
      </w:r>
    </w:p>
    <w:p w:rsidR="00142DD5" w:rsidRDefault="00142DD5" w:rsidP="00142DD5">
      <w:pPr>
        <w:ind w:right="-142" w:firstLine="709"/>
        <w:jc w:val="both"/>
      </w:pPr>
    </w:p>
    <w:sectPr w:rsidR="00142DD5" w:rsidSect="007230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16"/>
        </w:tabs>
        <w:ind w:left="-76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5DA1CF8"/>
    <w:multiLevelType w:val="hybridMultilevel"/>
    <w:tmpl w:val="903820E2"/>
    <w:lvl w:ilvl="0" w:tplc="034844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D06489"/>
    <w:multiLevelType w:val="hybridMultilevel"/>
    <w:tmpl w:val="4B42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575404"/>
    <w:rsid w:val="00041B77"/>
    <w:rsid w:val="0004777A"/>
    <w:rsid w:val="00071905"/>
    <w:rsid w:val="00083AE5"/>
    <w:rsid w:val="0008685B"/>
    <w:rsid w:val="000A32ED"/>
    <w:rsid w:val="000C4768"/>
    <w:rsid w:val="000D3103"/>
    <w:rsid w:val="000D4B25"/>
    <w:rsid w:val="000E4A0A"/>
    <w:rsid w:val="00142DD5"/>
    <w:rsid w:val="00167C16"/>
    <w:rsid w:val="001B1087"/>
    <w:rsid w:val="001E5FBF"/>
    <w:rsid w:val="00202642"/>
    <w:rsid w:val="00206C03"/>
    <w:rsid w:val="002479B4"/>
    <w:rsid w:val="00262180"/>
    <w:rsid w:val="002829BD"/>
    <w:rsid w:val="00286776"/>
    <w:rsid w:val="002A3B1C"/>
    <w:rsid w:val="002D6CD8"/>
    <w:rsid w:val="002F52E6"/>
    <w:rsid w:val="00376AFD"/>
    <w:rsid w:val="00392023"/>
    <w:rsid w:val="003B4A55"/>
    <w:rsid w:val="003B52AF"/>
    <w:rsid w:val="003C001C"/>
    <w:rsid w:val="003C6F9B"/>
    <w:rsid w:val="003D0E90"/>
    <w:rsid w:val="00443324"/>
    <w:rsid w:val="004538D4"/>
    <w:rsid w:val="004731FF"/>
    <w:rsid w:val="00473F79"/>
    <w:rsid w:val="004D4A53"/>
    <w:rsid w:val="004F4A70"/>
    <w:rsid w:val="0051614E"/>
    <w:rsid w:val="00543476"/>
    <w:rsid w:val="005635CC"/>
    <w:rsid w:val="00575404"/>
    <w:rsid w:val="00585977"/>
    <w:rsid w:val="00600D12"/>
    <w:rsid w:val="0060281C"/>
    <w:rsid w:val="00637C82"/>
    <w:rsid w:val="0065050D"/>
    <w:rsid w:val="006B3F43"/>
    <w:rsid w:val="006E56EF"/>
    <w:rsid w:val="00717C2A"/>
    <w:rsid w:val="007230F2"/>
    <w:rsid w:val="007643FC"/>
    <w:rsid w:val="0077022F"/>
    <w:rsid w:val="0080226E"/>
    <w:rsid w:val="00814474"/>
    <w:rsid w:val="008236F9"/>
    <w:rsid w:val="00871672"/>
    <w:rsid w:val="00897998"/>
    <w:rsid w:val="008B382E"/>
    <w:rsid w:val="008C4E60"/>
    <w:rsid w:val="008D2869"/>
    <w:rsid w:val="009213E1"/>
    <w:rsid w:val="009224AE"/>
    <w:rsid w:val="00931BD1"/>
    <w:rsid w:val="009A46E7"/>
    <w:rsid w:val="009A56BF"/>
    <w:rsid w:val="009E3C52"/>
    <w:rsid w:val="009F1897"/>
    <w:rsid w:val="00A05FCC"/>
    <w:rsid w:val="00A24481"/>
    <w:rsid w:val="00A278C5"/>
    <w:rsid w:val="00AD4CFC"/>
    <w:rsid w:val="00AD7231"/>
    <w:rsid w:val="00B00DCC"/>
    <w:rsid w:val="00B46D9C"/>
    <w:rsid w:val="00B73DD3"/>
    <w:rsid w:val="00B76D99"/>
    <w:rsid w:val="00BA3489"/>
    <w:rsid w:val="00BD4583"/>
    <w:rsid w:val="00C00354"/>
    <w:rsid w:val="00C0051D"/>
    <w:rsid w:val="00C06CD1"/>
    <w:rsid w:val="00C236FC"/>
    <w:rsid w:val="00C2626A"/>
    <w:rsid w:val="00CA7C1F"/>
    <w:rsid w:val="00CD1EEE"/>
    <w:rsid w:val="00CD7FEB"/>
    <w:rsid w:val="00D01943"/>
    <w:rsid w:val="00D114F2"/>
    <w:rsid w:val="00D26205"/>
    <w:rsid w:val="00D30809"/>
    <w:rsid w:val="00D93437"/>
    <w:rsid w:val="00D957E2"/>
    <w:rsid w:val="00DA0612"/>
    <w:rsid w:val="00DB735C"/>
    <w:rsid w:val="00DE468B"/>
    <w:rsid w:val="00DE7CDA"/>
    <w:rsid w:val="00E039D7"/>
    <w:rsid w:val="00E11EDE"/>
    <w:rsid w:val="00E3248C"/>
    <w:rsid w:val="00EB37CA"/>
    <w:rsid w:val="00EC66C2"/>
    <w:rsid w:val="00ED193F"/>
    <w:rsid w:val="00EE6B3F"/>
    <w:rsid w:val="00F14AC7"/>
    <w:rsid w:val="00F37223"/>
    <w:rsid w:val="00F708E6"/>
    <w:rsid w:val="00F81788"/>
    <w:rsid w:val="00FE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735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DB735C"/>
    <w:pPr>
      <w:keepNext/>
      <w:numPr>
        <w:ilvl w:val="1"/>
        <w:numId w:val="1"/>
      </w:numPr>
      <w:tabs>
        <w:tab w:val="clear" w:pos="716"/>
        <w:tab w:val="left" w:pos="360"/>
        <w:tab w:val="num" w:pos="792"/>
      </w:tabs>
      <w:ind w:left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35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DB735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DB735C"/>
    <w:pPr>
      <w:jc w:val="both"/>
    </w:pPr>
  </w:style>
  <w:style w:type="character" w:customStyle="1" w:styleId="a4">
    <w:name w:val="Основной текст Знак"/>
    <w:basedOn w:val="a0"/>
    <w:link w:val="a3"/>
    <w:rsid w:val="00DB73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B735C"/>
    <w:pPr>
      <w:ind w:right="-665"/>
      <w:jc w:val="both"/>
    </w:pPr>
    <w:rPr>
      <w:szCs w:val="20"/>
    </w:rPr>
  </w:style>
  <w:style w:type="paragraph" w:customStyle="1" w:styleId="21">
    <w:name w:val="Основной текст 21"/>
    <w:basedOn w:val="a"/>
    <w:rsid w:val="00DB735C"/>
    <w:pPr>
      <w:jc w:val="both"/>
    </w:pPr>
    <w:rPr>
      <w:i/>
    </w:rPr>
  </w:style>
  <w:style w:type="character" w:styleId="a5">
    <w:name w:val="Emphasis"/>
    <w:basedOn w:val="a0"/>
    <w:uiPriority w:val="20"/>
    <w:qFormat/>
    <w:rsid w:val="0077022F"/>
    <w:rPr>
      <w:i/>
      <w:iCs/>
    </w:rPr>
  </w:style>
  <w:style w:type="paragraph" w:styleId="a6">
    <w:name w:val="List Paragraph"/>
    <w:basedOn w:val="a"/>
    <w:link w:val="a7"/>
    <w:uiPriority w:val="34"/>
    <w:qFormat/>
    <w:rsid w:val="00897998"/>
    <w:pPr>
      <w:ind w:left="720"/>
      <w:contextualSpacing/>
    </w:pPr>
  </w:style>
  <w:style w:type="paragraph" w:customStyle="1" w:styleId="Default">
    <w:name w:val="Default"/>
    <w:rsid w:val="00C26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C262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C262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7230F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1CA6-BBE3-46C5-9516-993604C9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11</Pages>
  <Words>5230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Елена Венедиктовна</dc:creator>
  <cp:keywords/>
  <dc:description/>
  <cp:lastModifiedBy>Zima_ap</cp:lastModifiedBy>
  <cp:revision>3</cp:revision>
  <cp:lastPrinted>2017-03-20T06:56:00Z</cp:lastPrinted>
  <dcterms:created xsi:type="dcterms:W3CDTF">2015-06-16T12:11:00Z</dcterms:created>
  <dcterms:modified xsi:type="dcterms:W3CDTF">2017-03-20T07:00:00Z</dcterms:modified>
</cp:coreProperties>
</file>