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0" w:rsidRPr="00117660" w:rsidRDefault="00433E22" w:rsidP="00433E22">
      <w:pPr>
        <w:tabs>
          <w:tab w:val="left" w:pos="2947"/>
          <w:tab w:val="center" w:pos="496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56334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3.25pt;margin-top:.3pt;width:200.65pt;height:58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style="mso-next-textbox:#Поле 2" inset="7.45pt,3.85pt,7.45pt,3.85pt">
              <w:txbxContent>
                <w:p w:rsidR="0095060C" w:rsidRPr="00F04FAA" w:rsidRDefault="0095060C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775C58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47990" w:rsidRPr="001176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 декабря 2017</w:t>
      </w:r>
      <w:r w:rsidR="00C479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года</w:t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8B0C84">
        <w:rPr>
          <w:rFonts w:ascii="Times New Roman" w:hAnsi="Times New Roman"/>
          <w:sz w:val="24"/>
          <w:szCs w:val="24"/>
        </w:rPr>
        <w:t xml:space="preserve">                     </w:t>
      </w:r>
      <w:r w:rsidR="008B0C84">
        <w:rPr>
          <w:rFonts w:ascii="Times New Roman" w:hAnsi="Times New Roman"/>
          <w:sz w:val="24"/>
          <w:szCs w:val="24"/>
          <w:u w:val="single"/>
        </w:rPr>
        <w:t>№_</w:t>
      </w:r>
      <w:r>
        <w:rPr>
          <w:rFonts w:ascii="Times New Roman" w:hAnsi="Times New Roman"/>
          <w:sz w:val="24"/>
          <w:szCs w:val="24"/>
          <w:u w:val="single"/>
        </w:rPr>
        <w:t>3347</w:t>
      </w:r>
      <w:r w:rsidR="008B0C84">
        <w:rPr>
          <w:rFonts w:ascii="Times New Roman" w:hAnsi="Times New Roman"/>
          <w:sz w:val="24"/>
          <w:szCs w:val="24"/>
          <w:u w:val="single"/>
        </w:rPr>
        <w:t>_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  <w:bookmarkStart w:id="0" w:name="_GoBack"/>
      <w:bookmarkEnd w:id="0"/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Ханты-Мансийского автономного округа - Югры «Развитие образования в Ханты-Мансийском автономном округе-Югре на 2016-2020 годы», утвержденной постановлением Правительства Ханты-Мансийского автономного округа - Югры от 09.10.2013 № 413-</w:t>
      </w:r>
      <w:r w:rsidR="00FD56A6">
        <w:rPr>
          <w:rFonts w:ascii="Times New Roman" w:hAnsi="Times New Roman"/>
          <w:sz w:val="24"/>
          <w:szCs w:val="24"/>
        </w:rPr>
        <w:t>п</w:t>
      </w:r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», в целях уточнения </w:t>
      </w:r>
      <w:r w:rsidR="00AF0403">
        <w:rPr>
          <w:rFonts w:ascii="Times New Roman" w:hAnsi="Times New Roman"/>
          <w:sz w:val="24"/>
          <w:szCs w:val="24"/>
        </w:rPr>
        <w:t xml:space="preserve">целевых показателей и </w:t>
      </w:r>
      <w:r w:rsidR="00FA177A">
        <w:rPr>
          <w:rFonts w:ascii="Times New Roman" w:hAnsi="Times New Roman"/>
          <w:sz w:val="24"/>
          <w:szCs w:val="24"/>
        </w:rPr>
        <w:t>объемов финансирования мероприятий муниципальной программы:</w:t>
      </w:r>
      <w:proofErr w:type="gramEnd"/>
    </w:p>
    <w:p w:rsidR="00952462" w:rsidRPr="00C63DC7" w:rsidRDefault="007D1627" w:rsidP="0036158A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Pr="00C63DC7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«Развитие образования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B23C87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 xml:space="preserve">на 2014-2020 годы» (с изменениями от 03.03.2014 № 767, от 10.04.2014 </w:t>
      </w:r>
      <w:r w:rsidR="00A644AA">
        <w:rPr>
          <w:rFonts w:ascii="Times New Roman" w:hAnsi="Times New Roman"/>
          <w:sz w:val="24"/>
          <w:szCs w:val="24"/>
        </w:rPr>
        <w:t xml:space="preserve">    </w:t>
      </w:r>
      <w:r w:rsidRPr="00C63DC7">
        <w:rPr>
          <w:rFonts w:ascii="Times New Roman" w:hAnsi="Times New Roman"/>
          <w:sz w:val="24"/>
          <w:szCs w:val="24"/>
        </w:rPr>
        <w:t>№ 1480, от 22.05.2014  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>от 22.07.2014 № 3663, от 06.08.2014 № 3996, от 09.10.2014 № 5235, от 17.11.2014 № 6229, от 04.12.2014 № 6699, от 23.12.2014 № 7244, от 30.12.2014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Pr="00C63DC7">
        <w:rPr>
          <w:rFonts w:ascii="Times New Roman" w:hAnsi="Times New Roman"/>
          <w:sz w:val="24"/>
          <w:szCs w:val="24"/>
        </w:rPr>
        <w:t>№ 7413, от 31.12.2014 № 7433, от 29.04.2015</w:t>
      </w:r>
      <w:proofErr w:type="gramEnd"/>
      <w:r w:rsidRPr="00C63DC7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C63DC7">
        <w:rPr>
          <w:rFonts w:ascii="Times New Roman" w:hAnsi="Times New Roman"/>
          <w:sz w:val="24"/>
          <w:szCs w:val="24"/>
        </w:rPr>
        <w:t>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 xml:space="preserve">26.05.2015 № 2131, от 28.08.2015 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Pr="00C63DC7">
        <w:rPr>
          <w:rFonts w:ascii="Times New Roman" w:hAnsi="Times New Roman"/>
          <w:sz w:val="24"/>
          <w:szCs w:val="24"/>
        </w:rPr>
        <w:t>№ 2903, от 25.11.2015 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 w:rsidR="00A644AA">
        <w:rPr>
          <w:rFonts w:ascii="Times New Roman" w:hAnsi="Times New Roman"/>
          <w:sz w:val="24"/>
          <w:szCs w:val="24"/>
        </w:rPr>
        <w:t xml:space="preserve">  </w:t>
      </w:r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 xml:space="preserve">, от 13.09.2016 </w:t>
      </w:r>
      <w:r w:rsidR="00A644AA">
        <w:rPr>
          <w:rFonts w:ascii="Times New Roman" w:hAnsi="Times New Roman"/>
          <w:sz w:val="24"/>
          <w:szCs w:val="24"/>
        </w:rPr>
        <w:t xml:space="preserve">     </w:t>
      </w:r>
      <w:r w:rsidR="00EE72D5" w:rsidRPr="00C63DC7">
        <w:rPr>
          <w:rFonts w:ascii="Times New Roman" w:hAnsi="Times New Roman"/>
          <w:sz w:val="24"/>
          <w:szCs w:val="24"/>
        </w:rPr>
        <w:t>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>, 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 xml:space="preserve">, от 02.05.2017 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="003C109A">
        <w:rPr>
          <w:rFonts w:ascii="Times New Roman" w:hAnsi="Times New Roman"/>
          <w:sz w:val="24"/>
          <w:szCs w:val="24"/>
        </w:rPr>
        <w:t>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  <w:proofErr w:type="gramEnd"/>
    </w:p>
    <w:p w:rsidR="00837144" w:rsidRDefault="008915AE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477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51494A">
              <w:rPr>
                <w:rFonts w:ascii="Times New Roman" w:hAnsi="Times New Roman"/>
                <w:sz w:val="24"/>
                <w:szCs w:val="24"/>
              </w:rPr>
              <w:t> 754 591,6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6 464 538,0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2 339 861,6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950 192,0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312 747,8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315 668,2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1 437 837,7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273 168,2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>244 606,0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1 493 687,3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324 168,2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5E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>249 455,6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3108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4F3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</w:t>
      </w:r>
      <w:proofErr w:type="spellStart"/>
      <w:r w:rsidR="00333E18" w:rsidRPr="00255234">
        <w:rPr>
          <w:rFonts w:ascii="Times New Roman" w:hAnsi="Times New Roman"/>
          <w:sz w:val="24"/>
          <w:szCs w:val="24"/>
        </w:rPr>
        <w:t>Югорска</w:t>
      </w:r>
      <w:proofErr w:type="spellEnd"/>
      <w:r w:rsidR="00333E18" w:rsidRPr="00255234">
        <w:rPr>
          <w:rFonts w:ascii="Times New Roman" w:hAnsi="Times New Roman"/>
          <w:sz w:val="24"/>
          <w:szCs w:val="24"/>
        </w:rPr>
        <w:t xml:space="preserve"> 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837144" w:rsidRPr="00255234">
        <w:rPr>
          <w:rFonts w:ascii="Times New Roman" w:hAnsi="Times New Roman"/>
          <w:sz w:val="24"/>
          <w:szCs w:val="24"/>
        </w:rPr>
        <w:t>Югорска</w:t>
      </w:r>
      <w:proofErr w:type="spellEnd"/>
      <w:r w:rsidR="00837144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4F3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proofErr w:type="gram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Т.И. </w:t>
      </w:r>
      <w:proofErr w:type="spell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Pr="00255234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Pr="00255234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34"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 w:rsidRPr="00255234">
        <w:rPr>
          <w:rFonts w:ascii="Times New Roman" w:hAnsi="Times New Roman"/>
          <w:b/>
          <w:sz w:val="24"/>
          <w:szCs w:val="24"/>
        </w:rPr>
        <w:t>а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C47990" w:rsidRPr="00255234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55234"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Pr="00255234" w:rsidRDefault="001250DC" w:rsidP="001250DC">
      <w:pPr>
        <w:spacing w:after="0" w:line="240" w:lineRule="auto"/>
        <w:rPr>
          <w:rStyle w:val="a9"/>
          <w:b w:val="0"/>
          <w:bCs/>
          <w:color w:val="auto"/>
          <w:sz w:val="20"/>
          <w:szCs w:val="20"/>
        </w:rPr>
      </w:pPr>
    </w:p>
    <w:p w:rsidR="00DF7F1C" w:rsidRDefault="00DF7F1C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77ADB" w:rsidRDefault="00677ADB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77ADB" w:rsidRDefault="00677ADB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  <w:sectPr w:rsidR="006140CB" w:rsidSect="006140CB">
          <w:pgSz w:w="11906" w:h="16838"/>
          <w:pgMar w:top="397" w:right="992" w:bottom="284" w:left="1418" w:header="709" w:footer="709" w:gutter="0"/>
          <w:cols w:space="708"/>
          <w:docGrid w:linePitch="360"/>
        </w:sectPr>
      </w:pPr>
    </w:p>
    <w:tbl>
      <w:tblPr>
        <w:tblW w:w="16044" w:type="dxa"/>
        <w:tblInd w:w="95" w:type="dxa"/>
        <w:tblLayout w:type="fixed"/>
        <w:tblLook w:val="04A0"/>
      </w:tblPr>
      <w:tblGrid>
        <w:gridCol w:w="877"/>
        <w:gridCol w:w="979"/>
        <w:gridCol w:w="1843"/>
        <w:gridCol w:w="1441"/>
        <w:gridCol w:w="1275"/>
        <w:gridCol w:w="1134"/>
        <w:gridCol w:w="1276"/>
        <w:gridCol w:w="1500"/>
        <w:gridCol w:w="1052"/>
        <w:gridCol w:w="1134"/>
        <w:gridCol w:w="1252"/>
        <w:gridCol w:w="1028"/>
        <w:gridCol w:w="1253"/>
      </w:tblGrid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RANGE!A1:M85"/>
            <w:bookmarkEnd w:id="1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Приложение 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от_______№</w:t>
            </w:r>
            <w:proofErr w:type="spellEnd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 </w:t>
            </w:r>
          </w:p>
        </w:tc>
      </w:tr>
      <w:tr w:rsidR="006140CB" w:rsidRPr="006140CB" w:rsidTr="006140CB">
        <w:trPr>
          <w:trHeight w:val="36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6140CB" w:rsidRPr="006140CB" w:rsidTr="006140CB">
        <w:trPr>
          <w:trHeight w:val="36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«Развитие образования города </w:t>
            </w:r>
            <w:proofErr w:type="spell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2014-2020 годы»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140CB" w:rsidRPr="006140CB" w:rsidTr="006140CB">
        <w:trPr>
          <w:trHeight w:val="2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6140CB" w:rsidRPr="006140CB" w:rsidTr="006140CB">
        <w:trPr>
          <w:trHeight w:val="109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6140CB" w:rsidRPr="006140CB" w:rsidTr="006140CB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16 129,8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18 396,1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6 217 141,4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976 230,2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1 561 493,4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201 133,3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642 873,1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89 151,4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8 421 507,9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1 266 514,9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5 907,1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5 907,1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8 445 811,1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1 275 239,0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6 219 407,7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864 242,5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939 805,8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976 230,2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1 583 480,6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257 481,1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265 423,2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209 807,7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642 922,8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89 201,1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20 559,7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20 349,7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2 653,8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231 907,7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29 597,9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518 505,8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79 921,7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750 413,5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109 519,6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46 019,2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14 907,6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46 019,2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14 907,6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материально-</w:t>
            </w: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технической базы образовательных учреждений (№ 13)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3 965,8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881,7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24 503,4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1 428,0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40 280,6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4 058,1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68 749,8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6 367,8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289 537,6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124 453,9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6140CB" w:rsidRPr="006140CB" w:rsidTr="006140CB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133 500,7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1 288 220,8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134 824,0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257 826,6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313 931,4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244 920,3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30 479,6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736 031,3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100 286,3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80 998,4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132 253,6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307 269,2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4 058,1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133 937,2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138 786,8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9 754 591,6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1 412 766,8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1 437 837,7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1 493 687,3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6 464 538,0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1 006 759,8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2 339 </w:t>
            </w: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861,6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392 935,1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</w:t>
            </w: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831,0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312 747,8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</w:t>
            </w: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168,2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324 168,2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950 192,0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93 259,2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244 606,0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249 455,6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6140CB" w:rsidRPr="006140CB" w:rsidTr="006140CB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289 537,6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137 967,9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143 072,7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6 898,4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7 153,6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  <w:tr w:rsidR="006140CB" w:rsidRPr="006140CB" w:rsidTr="006140CB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9 331 553,3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1 408 737,8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1 298 869,8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1 298 614,6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6 455 491,2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1 006 759,8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2 192 858,7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308 718,8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265 269,8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265 014,6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683 203,4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93 259,2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6140CB" w:rsidRPr="006140CB" w:rsidTr="006140CB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423 038,3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4 029,0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138 967,9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195 072,7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6140CB" w:rsidRPr="006140CB" w:rsidTr="006140CB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147 002,9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4 029,0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7 898,4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59 153,6 </w:t>
            </w:r>
          </w:p>
        </w:tc>
      </w:tr>
      <w:tr w:rsidR="006140CB" w:rsidRPr="006140CB" w:rsidTr="006140CB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CB" w:rsidRPr="006140CB" w:rsidRDefault="006140CB" w:rsidP="00614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</w:tbl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140CB" w:rsidRDefault="006140C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sectPr w:rsidR="006140CB" w:rsidSect="006140CB">
      <w:pgSz w:w="16838" w:h="11906" w:orient="landscape"/>
      <w:pgMar w:top="1418" w:right="397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506AC"/>
    <w:rsid w:val="00004A85"/>
    <w:rsid w:val="00006AE8"/>
    <w:rsid w:val="00012F18"/>
    <w:rsid w:val="00015871"/>
    <w:rsid w:val="00020286"/>
    <w:rsid w:val="00025781"/>
    <w:rsid w:val="00027889"/>
    <w:rsid w:val="00034AE6"/>
    <w:rsid w:val="00035935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1250DC"/>
    <w:rsid w:val="0012734E"/>
    <w:rsid w:val="00132614"/>
    <w:rsid w:val="00136815"/>
    <w:rsid w:val="001413C2"/>
    <w:rsid w:val="00144BC3"/>
    <w:rsid w:val="00144DEA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5A6C"/>
    <w:rsid w:val="001A6785"/>
    <w:rsid w:val="001B6525"/>
    <w:rsid w:val="001E207C"/>
    <w:rsid w:val="001F45E3"/>
    <w:rsid w:val="002022B7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D50C3"/>
    <w:rsid w:val="00304C54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C109A"/>
    <w:rsid w:val="003E1A79"/>
    <w:rsid w:val="003F0BD4"/>
    <w:rsid w:val="003F0FB6"/>
    <w:rsid w:val="00405A57"/>
    <w:rsid w:val="00407492"/>
    <w:rsid w:val="00410160"/>
    <w:rsid w:val="00410C2D"/>
    <w:rsid w:val="00415464"/>
    <w:rsid w:val="00425523"/>
    <w:rsid w:val="00433E22"/>
    <w:rsid w:val="0044345C"/>
    <w:rsid w:val="00451CB9"/>
    <w:rsid w:val="004572EB"/>
    <w:rsid w:val="00462E4C"/>
    <w:rsid w:val="00467138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414F"/>
    <w:rsid w:val="004A713C"/>
    <w:rsid w:val="004B0979"/>
    <w:rsid w:val="004C01C6"/>
    <w:rsid w:val="004D41F5"/>
    <w:rsid w:val="004E4452"/>
    <w:rsid w:val="004F00F6"/>
    <w:rsid w:val="004F3385"/>
    <w:rsid w:val="004F33B0"/>
    <w:rsid w:val="004F4414"/>
    <w:rsid w:val="004F72AE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334C"/>
    <w:rsid w:val="005668FA"/>
    <w:rsid w:val="00570DC1"/>
    <w:rsid w:val="00576DBF"/>
    <w:rsid w:val="00582716"/>
    <w:rsid w:val="00583E4C"/>
    <w:rsid w:val="00585545"/>
    <w:rsid w:val="005A139F"/>
    <w:rsid w:val="005B7E49"/>
    <w:rsid w:val="005C3739"/>
    <w:rsid w:val="005C4661"/>
    <w:rsid w:val="005C4F04"/>
    <w:rsid w:val="005C55BF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40CB"/>
    <w:rsid w:val="00615BA0"/>
    <w:rsid w:val="00615D08"/>
    <w:rsid w:val="006261D2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CD"/>
    <w:rsid w:val="007356D9"/>
    <w:rsid w:val="00741163"/>
    <w:rsid w:val="00741767"/>
    <w:rsid w:val="00743DF8"/>
    <w:rsid w:val="007506AC"/>
    <w:rsid w:val="007668F6"/>
    <w:rsid w:val="0077093E"/>
    <w:rsid w:val="00773EA4"/>
    <w:rsid w:val="00774BCE"/>
    <w:rsid w:val="00775C58"/>
    <w:rsid w:val="007840B0"/>
    <w:rsid w:val="0078492A"/>
    <w:rsid w:val="007922D1"/>
    <w:rsid w:val="00793FE4"/>
    <w:rsid w:val="007A0903"/>
    <w:rsid w:val="007A7562"/>
    <w:rsid w:val="007B262C"/>
    <w:rsid w:val="007B341A"/>
    <w:rsid w:val="007B39C2"/>
    <w:rsid w:val="007D14A3"/>
    <w:rsid w:val="007D1627"/>
    <w:rsid w:val="007D248F"/>
    <w:rsid w:val="007E585D"/>
    <w:rsid w:val="007E70C2"/>
    <w:rsid w:val="00802327"/>
    <w:rsid w:val="00807740"/>
    <w:rsid w:val="00811838"/>
    <w:rsid w:val="0081348F"/>
    <w:rsid w:val="00814BE2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9F69E9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E5E1E"/>
    <w:rsid w:val="00BF016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63DC7"/>
    <w:rsid w:val="00C719DB"/>
    <w:rsid w:val="00C86B9F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50637"/>
    <w:rsid w:val="00D528DC"/>
    <w:rsid w:val="00D63AA5"/>
    <w:rsid w:val="00D63C11"/>
    <w:rsid w:val="00D74B43"/>
    <w:rsid w:val="00D83244"/>
    <w:rsid w:val="00D901CD"/>
    <w:rsid w:val="00D911A7"/>
    <w:rsid w:val="00D919AF"/>
    <w:rsid w:val="00DA032C"/>
    <w:rsid w:val="00DA26EF"/>
    <w:rsid w:val="00DA2817"/>
    <w:rsid w:val="00DA4179"/>
    <w:rsid w:val="00DA609A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438E"/>
    <w:rsid w:val="00E74EE3"/>
    <w:rsid w:val="00E75456"/>
    <w:rsid w:val="00E82678"/>
    <w:rsid w:val="00E87336"/>
    <w:rsid w:val="00E922AB"/>
    <w:rsid w:val="00E93E16"/>
    <w:rsid w:val="00EA6CF3"/>
    <w:rsid w:val="00EA7F28"/>
    <w:rsid w:val="00EB2F4A"/>
    <w:rsid w:val="00EB3595"/>
    <w:rsid w:val="00EB4155"/>
    <w:rsid w:val="00EB41C9"/>
    <w:rsid w:val="00EB7CA1"/>
    <w:rsid w:val="00ED25D3"/>
    <w:rsid w:val="00ED2944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318A6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14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14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14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6140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140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14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14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14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614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14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140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906F-0A23-464F-96BE-4037F6A4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Олаг Светлана Расфаровна</dc:creator>
  <cp:lastModifiedBy>CB128</cp:lastModifiedBy>
  <cp:revision>22</cp:revision>
  <cp:lastPrinted>2017-12-28T08:58:00Z</cp:lastPrinted>
  <dcterms:created xsi:type="dcterms:W3CDTF">2017-06-28T10:30:00Z</dcterms:created>
  <dcterms:modified xsi:type="dcterms:W3CDTF">2018-01-10T07:52:00Z</dcterms:modified>
</cp:coreProperties>
</file>